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0C6A" w14:textId="77777777" w:rsidR="00084418" w:rsidRPr="009D68B6" w:rsidRDefault="00084418" w:rsidP="002144B4">
      <w:pPr>
        <w:pStyle w:val="Heading2"/>
        <w:rPr>
          <w:rFonts w:ascii="Open Sans" w:hAnsi="Open Sans" w:cs="Open Sans"/>
          <w:b/>
          <w:bCs/>
        </w:rPr>
      </w:pPr>
    </w:p>
    <w:p w14:paraId="2EA370F4" w14:textId="45749CFC" w:rsidR="00F1226F" w:rsidRPr="009D68B6" w:rsidRDefault="009D68B6" w:rsidP="009D68B6">
      <w:pPr>
        <w:pStyle w:val="Heading2"/>
        <w:rPr>
          <w:rFonts w:ascii="Open Sans" w:hAnsi="Open Sans" w:cs="Open Sans"/>
        </w:rPr>
      </w:pPr>
      <w:r w:rsidRPr="009D68B6">
        <w:rPr>
          <w:rFonts w:ascii="Open Sans" w:hAnsi="Open Sans" w:cs="Open Sans"/>
          <w:b/>
          <w:bCs/>
          <w:sz w:val="36"/>
          <w:szCs w:val="36"/>
        </w:rPr>
        <w:t xml:space="preserve">Eksempel fra eksamen norsk hovedmål vår 2015 </w:t>
      </w:r>
      <w:r w:rsidR="00550EA4" w:rsidRPr="009D68B6">
        <w:rPr>
          <w:rFonts w:ascii="Open Sans" w:hAnsi="Open Sans" w:cs="Open Sans"/>
          <w:b/>
          <w:bCs/>
          <w:sz w:val="36"/>
          <w:szCs w:val="36"/>
        </w:rPr>
        <w:br/>
      </w:r>
    </w:p>
    <w:p w14:paraId="580F8299" w14:textId="77777777" w:rsidR="009D68B6" w:rsidRPr="009D68B6" w:rsidRDefault="009D68B6" w:rsidP="009D68B6">
      <w:pPr>
        <w:spacing w:line="360" w:lineRule="auto"/>
        <w:rPr>
          <w:rFonts w:eastAsia="Times New Roman" w:cs="Open Sans"/>
          <w:color w:val="595959" w:themeColor="text1" w:themeTint="A6"/>
          <w:sz w:val="42"/>
          <w:szCs w:val="42"/>
          <w:lang w:eastAsia="nb-NO"/>
        </w:rPr>
      </w:pPr>
    </w:p>
    <w:tbl>
      <w:tblPr>
        <w:tblStyle w:val="TableGrid"/>
        <w:tblW w:w="0" w:type="auto"/>
        <w:tblLook w:val="04A0" w:firstRow="1" w:lastRow="0" w:firstColumn="1" w:lastColumn="0" w:noHBand="0" w:noVBand="1"/>
      </w:tblPr>
      <w:tblGrid>
        <w:gridCol w:w="8440"/>
      </w:tblGrid>
      <w:tr w:rsidR="009D68B6" w:rsidRPr="009D68B6" w14:paraId="0DDB964C" w14:textId="77777777" w:rsidTr="001F792C">
        <w:tc>
          <w:tcPr>
            <w:tcW w:w="8440" w:type="dxa"/>
          </w:tcPr>
          <w:p w14:paraId="6611FA27" w14:textId="77777777" w:rsidR="009D68B6" w:rsidRPr="009D68B6" w:rsidRDefault="009D68B6" w:rsidP="001F792C">
            <w:pPr>
              <w:spacing w:line="360" w:lineRule="auto"/>
              <w:rPr>
                <w:rFonts w:cs="Open Sans"/>
                <w:b/>
                <w:bCs/>
              </w:rPr>
            </w:pPr>
            <w:r w:rsidRPr="009D68B6">
              <w:rPr>
                <w:rFonts w:cs="Open Sans"/>
                <w:b/>
                <w:bCs/>
              </w:rPr>
              <w:t xml:space="preserve">Kortsvarsoppgave </w:t>
            </w:r>
          </w:p>
          <w:p w14:paraId="5AB68A73" w14:textId="77777777" w:rsidR="009D68B6" w:rsidRPr="009D68B6" w:rsidRDefault="009D68B6" w:rsidP="001F792C">
            <w:pPr>
              <w:spacing w:line="360" w:lineRule="auto"/>
              <w:rPr>
                <w:rFonts w:cs="Open Sans"/>
              </w:rPr>
            </w:pPr>
          </w:p>
          <w:p w14:paraId="27EA4747" w14:textId="77777777" w:rsidR="009D68B6" w:rsidRPr="009D68B6" w:rsidRDefault="009D68B6" w:rsidP="001F792C">
            <w:pPr>
              <w:spacing w:line="360" w:lineRule="auto"/>
              <w:rPr>
                <w:rFonts w:cs="Open Sans"/>
              </w:rPr>
            </w:pPr>
            <w:r w:rsidRPr="009D68B6">
              <w:rPr>
                <w:rFonts w:cs="Open Sans"/>
              </w:rPr>
              <w:t xml:space="preserve">Svaret bør være på cirka 250 ord. </w:t>
            </w:r>
          </w:p>
          <w:p w14:paraId="61BD3F0A" w14:textId="77777777" w:rsidR="009D68B6" w:rsidRPr="009D68B6" w:rsidRDefault="009D68B6" w:rsidP="001F792C">
            <w:pPr>
              <w:spacing w:line="360" w:lineRule="auto"/>
              <w:rPr>
                <w:rFonts w:cs="Open Sans"/>
              </w:rPr>
            </w:pPr>
          </w:p>
          <w:p w14:paraId="34285114" w14:textId="77777777" w:rsidR="009D68B6" w:rsidRPr="009D68B6" w:rsidRDefault="009D68B6" w:rsidP="001F792C">
            <w:pPr>
              <w:spacing w:line="360" w:lineRule="auto"/>
              <w:rPr>
                <w:rFonts w:cs="Open Sans"/>
              </w:rPr>
            </w:pPr>
            <w:r w:rsidRPr="009D68B6">
              <w:rPr>
                <w:rFonts w:cs="Open Sans"/>
              </w:rPr>
              <w:t>Vedlegg:</w:t>
            </w:r>
          </w:p>
          <w:p w14:paraId="09BB3C11" w14:textId="77777777" w:rsidR="009D68B6" w:rsidRPr="009D68B6" w:rsidRDefault="009D68B6" w:rsidP="009D68B6">
            <w:pPr>
              <w:pStyle w:val="ListParagraph"/>
              <w:numPr>
                <w:ilvl w:val="0"/>
                <w:numId w:val="15"/>
              </w:numPr>
              <w:spacing w:line="360" w:lineRule="auto"/>
              <w:rPr>
                <w:rFonts w:cs="Open Sans"/>
              </w:rPr>
            </w:pPr>
            <w:r w:rsidRPr="009D68B6">
              <w:rPr>
                <w:rFonts w:cs="Open Sans"/>
              </w:rPr>
              <w:t xml:space="preserve">Utdrag fra </w:t>
            </w:r>
            <w:r w:rsidRPr="009D68B6">
              <w:rPr>
                <w:rFonts w:cs="Open Sans"/>
                <w:i/>
              </w:rPr>
              <w:t xml:space="preserve">Soga om Gisle </w:t>
            </w:r>
            <w:proofErr w:type="spellStart"/>
            <w:r w:rsidRPr="009D68B6">
              <w:rPr>
                <w:rFonts w:cs="Open Sans"/>
                <w:i/>
              </w:rPr>
              <w:t>Sursson</w:t>
            </w:r>
            <w:proofErr w:type="spellEnd"/>
            <w:r w:rsidRPr="009D68B6">
              <w:rPr>
                <w:rFonts w:cs="Open Sans"/>
              </w:rPr>
              <w:t>, side 8</w:t>
            </w:r>
          </w:p>
          <w:p w14:paraId="6EFC1CCF" w14:textId="77777777" w:rsidR="009D68B6" w:rsidRPr="009D68B6" w:rsidRDefault="009D68B6" w:rsidP="001F792C">
            <w:pPr>
              <w:pStyle w:val="ListParagraph"/>
              <w:spacing w:line="360" w:lineRule="auto"/>
              <w:rPr>
                <w:rFonts w:cs="Open Sans"/>
              </w:rPr>
            </w:pPr>
          </w:p>
          <w:p w14:paraId="58EA19B9" w14:textId="77777777" w:rsidR="009D68B6" w:rsidRPr="009D68B6" w:rsidRDefault="009D68B6" w:rsidP="001F792C">
            <w:pPr>
              <w:spacing w:line="360" w:lineRule="auto"/>
              <w:rPr>
                <w:rFonts w:cs="Open Sans"/>
              </w:rPr>
            </w:pPr>
            <w:r w:rsidRPr="009D68B6">
              <w:rPr>
                <w:rFonts w:cs="Open Sans"/>
              </w:rPr>
              <w:t xml:space="preserve">Gjør rede for hvorfor den vedlagte teksten er typisk for sagalitteraturen. Bruk konkrete eksempler fra tekstvedlegget. </w:t>
            </w:r>
          </w:p>
          <w:p w14:paraId="27E9B709" w14:textId="77777777" w:rsidR="009D68B6" w:rsidRPr="009D68B6" w:rsidRDefault="009D68B6" w:rsidP="001F792C">
            <w:pPr>
              <w:spacing w:line="360" w:lineRule="auto"/>
              <w:rPr>
                <w:rFonts w:cs="Open Sans"/>
                <w:i/>
              </w:rPr>
            </w:pPr>
          </w:p>
          <w:p w14:paraId="4C1F8C2A" w14:textId="77777777" w:rsidR="009D68B6" w:rsidRPr="009D68B6" w:rsidRDefault="009D68B6" w:rsidP="001F792C">
            <w:pPr>
              <w:spacing w:line="360" w:lineRule="auto"/>
              <w:rPr>
                <w:rFonts w:cs="Open Sans"/>
                <w:i/>
              </w:rPr>
            </w:pPr>
            <w:r w:rsidRPr="009D68B6">
              <w:rPr>
                <w:rFonts w:cs="Open Sans"/>
                <w:i/>
              </w:rPr>
              <w:t xml:space="preserve">Kommentar: Du skal vise gjennom eksempler at du har kunnskap om form og innhold i norrøn litteratur. Bruk relevant fagspråk. </w:t>
            </w:r>
          </w:p>
          <w:p w14:paraId="7151146D" w14:textId="77777777" w:rsidR="009D68B6" w:rsidRPr="009D68B6" w:rsidRDefault="009D68B6" w:rsidP="001F792C">
            <w:pPr>
              <w:spacing w:line="360" w:lineRule="auto"/>
              <w:rPr>
                <w:rFonts w:eastAsia="Times New Roman" w:cs="Open Sans"/>
                <w:b/>
                <w:lang w:eastAsia="nb-NO"/>
              </w:rPr>
            </w:pPr>
          </w:p>
          <w:p w14:paraId="4E898C63" w14:textId="77777777" w:rsidR="009D68B6" w:rsidRPr="009D68B6" w:rsidRDefault="009D68B6" w:rsidP="001F792C">
            <w:pPr>
              <w:spacing w:line="360" w:lineRule="auto"/>
              <w:rPr>
                <w:rFonts w:eastAsia="Times New Roman" w:cs="Open Sans"/>
                <w:color w:val="595959" w:themeColor="text1" w:themeTint="A6"/>
                <w:sz w:val="42"/>
                <w:szCs w:val="42"/>
                <w:lang w:eastAsia="nb-NO"/>
              </w:rPr>
            </w:pPr>
          </w:p>
        </w:tc>
      </w:tr>
    </w:tbl>
    <w:p w14:paraId="3C219D67" w14:textId="77777777" w:rsidR="009D68B6" w:rsidRPr="009D68B6" w:rsidRDefault="009D68B6" w:rsidP="009D68B6">
      <w:pPr>
        <w:spacing w:line="360" w:lineRule="auto"/>
        <w:rPr>
          <w:rFonts w:cs="Open Sans"/>
          <w:color w:val="4472C4" w:themeColor="accent1"/>
        </w:rPr>
      </w:pPr>
    </w:p>
    <w:p w14:paraId="70A0504E" w14:textId="77777777" w:rsidR="009D68B6" w:rsidRPr="009D68B6" w:rsidRDefault="009D68B6" w:rsidP="009D68B6">
      <w:pPr>
        <w:spacing w:line="360" w:lineRule="auto"/>
        <w:rPr>
          <w:rFonts w:cs="Open Sans"/>
        </w:rPr>
      </w:pPr>
    </w:p>
    <w:p w14:paraId="5135C303" w14:textId="77777777" w:rsidR="009D68B6" w:rsidRPr="009D68B6" w:rsidRDefault="009D68B6" w:rsidP="009D68B6">
      <w:pPr>
        <w:pStyle w:val="ListParagraph"/>
        <w:numPr>
          <w:ilvl w:val="0"/>
          <w:numId w:val="14"/>
        </w:numPr>
        <w:spacing w:line="360" w:lineRule="auto"/>
        <w:ind w:left="720"/>
        <w:rPr>
          <w:rFonts w:eastAsia="Times New Roman" w:cs="Open Sans"/>
          <w:b/>
          <w:bCs/>
          <w:lang w:eastAsia="nb-NO"/>
        </w:rPr>
      </w:pPr>
      <w:r w:rsidRPr="009D68B6">
        <w:rPr>
          <w:rFonts w:eastAsia="Times New Roman" w:cs="Open Sans"/>
          <w:b/>
          <w:bCs/>
          <w:lang w:eastAsia="nb-NO"/>
        </w:rPr>
        <w:t>Les kortsvarsoppgaven og elevteksten</w:t>
      </w:r>
    </w:p>
    <w:p w14:paraId="16871B8A" w14:textId="77777777" w:rsidR="009D68B6" w:rsidRPr="009D68B6" w:rsidRDefault="009D68B6" w:rsidP="009D68B6">
      <w:pPr>
        <w:pStyle w:val="ListParagraph"/>
        <w:numPr>
          <w:ilvl w:val="1"/>
          <w:numId w:val="14"/>
        </w:numPr>
        <w:spacing w:line="360" w:lineRule="auto"/>
        <w:rPr>
          <w:rFonts w:eastAsia="Times New Roman" w:cs="Open Sans"/>
          <w:lang w:eastAsia="nb-NO"/>
        </w:rPr>
      </w:pPr>
      <w:r w:rsidRPr="009D68B6">
        <w:rPr>
          <w:rFonts w:eastAsia="Times New Roman" w:cs="Open Sans"/>
          <w:lang w:eastAsia="nb-NO"/>
        </w:rPr>
        <w:t>Diskuter hva man skal gjøre i denne oppgaven.</w:t>
      </w:r>
    </w:p>
    <w:p w14:paraId="5838419E" w14:textId="77777777" w:rsidR="009D68B6" w:rsidRPr="009D68B6" w:rsidRDefault="009D68B6" w:rsidP="009D68B6">
      <w:pPr>
        <w:pStyle w:val="ListParagraph"/>
        <w:numPr>
          <w:ilvl w:val="1"/>
          <w:numId w:val="14"/>
        </w:numPr>
        <w:spacing w:line="360" w:lineRule="auto"/>
        <w:rPr>
          <w:rFonts w:eastAsia="Times New Roman" w:cs="Open Sans"/>
          <w:lang w:eastAsia="nb-NO"/>
        </w:rPr>
      </w:pPr>
      <w:r w:rsidRPr="009D68B6">
        <w:rPr>
          <w:rFonts w:eastAsia="Times New Roman" w:cs="Open Sans"/>
          <w:lang w:eastAsia="nb-NO"/>
        </w:rPr>
        <w:t>Les elevteksten og sett ring rundt relevante faguttrykk.</w:t>
      </w:r>
    </w:p>
    <w:p w14:paraId="013A24FE" w14:textId="77777777" w:rsidR="009D68B6" w:rsidRPr="009D68B6" w:rsidRDefault="009D68B6" w:rsidP="009D68B6">
      <w:pPr>
        <w:pStyle w:val="ListParagraph"/>
        <w:numPr>
          <w:ilvl w:val="1"/>
          <w:numId w:val="14"/>
        </w:numPr>
        <w:spacing w:line="360" w:lineRule="auto"/>
        <w:rPr>
          <w:rFonts w:eastAsia="Times New Roman" w:cs="Open Sans"/>
          <w:lang w:eastAsia="nb-NO"/>
        </w:rPr>
      </w:pPr>
      <w:r w:rsidRPr="009D68B6">
        <w:rPr>
          <w:rFonts w:eastAsia="Times New Roman" w:cs="Open Sans"/>
          <w:lang w:eastAsia="nb-NO"/>
        </w:rPr>
        <w:t>Sjekk at elevteksten inneholder noe om både FORM og INNHOLD i sagalitteraturen</w:t>
      </w:r>
    </w:p>
    <w:p w14:paraId="2EA9C88A" w14:textId="77777777" w:rsidR="009D68B6" w:rsidRPr="009D68B6" w:rsidRDefault="009D68B6" w:rsidP="009D68B6">
      <w:pPr>
        <w:pStyle w:val="ListParagraph"/>
        <w:numPr>
          <w:ilvl w:val="1"/>
          <w:numId w:val="14"/>
        </w:numPr>
        <w:spacing w:line="360" w:lineRule="auto"/>
        <w:rPr>
          <w:rFonts w:eastAsia="Times New Roman" w:cs="Open Sans"/>
          <w:lang w:eastAsia="nb-NO"/>
        </w:rPr>
      </w:pPr>
      <w:r w:rsidRPr="009D68B6">
        <w:rPr>
          <w:rFonts w:eastAsia="Times New Roman" w:cs="Open Sans"/>
          <w:lang w:eastAsia="nb-NO"/>
        </w:rPr>
        <w:t>Sett ring rundt eksempler eller sitat fra tekstvedlegget.</w:t>
      </w:r>
    </w:p>
    <w:p w14:paraId="427F2CAD" w14:textId="77777777" w:rsidR="009D68B6" w:rsidRPr="009D68B6" w:rsidRDefault="009D68B6" w:rsidP="009D68B6">
      <w:pPr>
        <w:spacing w:line="360" w:lineRule="auto"/>
        <w:rPr>
          <w:rFonts w:eastAsia="Times New Roman" w:cs="Open Sans"/>
          <w:lang w:eastAsia="nb-NO"/>
        </w:rPr>
      </w:pPr>
    </w:p>
    <w:p w14:paraId="23E1C653" w14:textId="77777777" w:rsidR="009D68B6" w:rsidRPr="009D68B6" w:rsidRDefault="009D68B6" w:rsidP="009D68B6">
      <w:pPr>
        <w:pStyle w:val="ListParagraph"/>
        <w:spacing w:line="360" w:lineRule="auto"/>
        <w:ind w:left="1440"/>
        <w:rPr>
          <w:rFonts w:eastAsia="Times New Roman" w:cs="Open Sans"/>
          <w:color w:val="FF0000"/>
          <w:lang w:eastAsia="nb-NO"/>
        </w:rPr>
      </w:pPr>
    </w:p>
    <w:p w14:paraId="0079974B" w14:textId="77777777" w:rsidR="009D68B6" w:rsidRDefault="009D68B6" w:rsidP="009D68B6">
      <w:pPr>
        <w:spacing w:line="360" w:lineRule="auto"/>
        <w:rPr>
          <w:rFonts w:eastAsia="Times New Roman" w:cs="Open Sans"/>
          <w:b/>
          <w:color w:val="595959" w:themeColor="text1" w:themeTint="A6"/>
          <w:sz w:val="32"/>
          <w:szCs w:val="32"/>
          <w:lang w:eastAsia="nb-NO"/>
        </w:rPr>
      </w:pPr>
    </w:p>
    <w:p w14:paraId="2782154D" w14:textId="538DC2DE" w:rsidR="009D68B6" w:rsidRPr="009D68B6" w:rsidRDefault="009D68B6" w:rsidP="009D68B6">
      <w:pPr>
        <w:spacing w:line="360" w:lineRule="auto"/>
        <w:rPr>
          <w:rFonts w:eastAsia="Times New Roman" w:cs="Open Sans"/>
          <w:b/>
          <w:color w:val="595959" w:themeColor="text1" w:themeTint="A6"/>
          <w:sz w:val="32"/>
          <w:szCs w:val="32"/>
          <w:lang w:eastAsia="nb-NO"/>
        </w:rPr>
      </w:pPr>
      <w:r w:rsidRPr="009D68B6">
        <w:rPr>
          <w:rFonts w:eastAsia="Times New Roman" w:cs="Open Sans"/>
          <w:b/>
          <w:color w:val="595959" w:themeColor="text1" w:themeTint="A6"/>
          <w:sz w:val="32"/>
          <w:szCs w:val="32"/>
          <w:lang w:eastAsia="nb-NO"/>
        </w:rPr>
        <w:t xml:space="preserve">DEL A - Kortsvarsoppgave </w:t>
      </w:r>
    </w:p>
    <w:p w14:paraId="4477F8D3" w14:textId="77777777" w:rsidR="009D68B6" w:rsidRPr="009D68B6" w:rsidRDefault="009D68B6" w:rsidP="009D68B6">
      <w:pPr>
        <w:spacing w:line="360" w:lineRule="auto"/>
        <w:rPr>
          <w:rFonts w:eastAsia="Times New Roman" w:cs="Open Sans"/>
          <w:lang w:eastAsia="nb-NO"/>
        </w:rPr>
      </w:pPr>
    </w:p>
    <w:p w14:paraId="499185ED"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Utdrag fra Soga om Gisle </w:t>
      </w:r>
      <w:proofErr w:type="spellStart"/>
      <w:r w:rsidRPr="009D68B6">
        <w:rPr>
          <w:rFonts w:eastAsia="Times New Roman" w:cs="Open Sans"/>
          <w:lang w:eastAsia="nb-NO"/>
        </w:rPr>
        <w:t>Sursson</w:t>
      </w:r>
      <w:proofErr w:type="spellEnd"/>
      <w:r w:rsidRPr="009D68B6">
        <w:rPr>
          <w:rFonts w:eastAsia="Times New Roman" w:cs="Open Sans"/>
          <w:lang w:eastAsia="nb-NO"/>
        </w:rPr>
        <w:t xml:space="preserve"> er en typisk tekst fra sagalitteraturen, og har mange kjennetegn til tiden den er skrevet i. </w:t>
      </w:r>
    </w:p>
    <w:p w14:paraId="6ECBB5AD" w14:textId="77777777" w:rsidR="009D68B6" w:rsidRPr="009D68B6" w:rsidRDefault="009D68B6" w:rsidP="009D68B6">
      <w:pPr>
        <w:spacing w:line="360" w:lineRule="auto"/>
        <w:rPr>
          <w:rFonts w:eastAsia="Times New Roman" w:cs="Open Sans"/>
          <w:lang w:eastAsia="nb-NO"/>
        </w:rPr>
      </w:pPr>
    </w:p>
    <w:p w14:paraId="1805B339"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Utdraget har en veldig karakteristisk oppbygning. Sagaen begynner med en introduksjon av hovedpersonen, og forteller litt om situasjonen han er i. Vanligvis får vi også litt informasjon om hans familie og slekt, fordi familiære forhold ble ansett som svært viktig for omdømmet og statusen som personen hadde i samfunnet. </w:t>
      </w:r>
    </w:p>
    <w:p w14:paraId="2DB95179" w14:textId="77777777" w:rsidR="009D68B6" w:rsidRPr="009D68B6" w:rsidRDefault="009D68B6" w:rsidP="009D68B6">
      <w:pPr>
        <w:spacing w:line="360" w:lineRule="auto"/>
        <w:rPr>
          <w:rFonts w:eastAsia="Times New Roman" w:cs="Open Sans"/>
          <w:lang w:eastAsia="nb-NO"/>
        </w:rPr>
      </w:pPr>
    </w:p>
    <w:p w14:paraId="3977588A"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Hovedpersonen er veldig typisk for en Islandsk saga; han er sterk, tøff, modig og villig til å utfordre grenser. Dette understrekes ved at forfatter virker imponert over hvor mange menn han greier å drepe, før han selv blir drept. Forfatteren skriver «Angrepet vart både hardt og kvast, og </w:t>
      </w:r>
      <w:proofErr w:type="spellStart"/>
      <w:r w:rsidRPr="009D68B6">
        <w:rPr>
          <w:rFonts w:eastAsia="Times New Roman" w:cs="Open Sans"/>
          <w:lang w:eastAsia="nb-NO"/>
        </w:rPr>
        <w:t>dei</w:t>
      </w:r>
      <w:proofErr w:type="spellEnd"/>
      <w:r w:rsidRPr="009D68B6">
        <w:rPr>
          <w:rFonts w:eastAsia="Times New Roman" w:cs="Open Sans"/>
          <w:lang w:eastAsia="nb-NO"/>
        </w:rPr>
        <w:t xml:space="preserve"> gredde å få </w:t>
      </w:r>
      <w:proofErr w:type="spellStart"/>
      <w:r w:rsidRPr="009D68B6">
        <w:rPr>
          <w:rFonts w:eastAsia="Times New Roman" w:cs="Open Sans"/>
          <w:lang w:eastAsia="nb-NO"/>
        </w:rPr>
        <w:t>nokre</w:t>
      </w:r>
      <w:proofErr w:type="spellEnd"/>
      <w:r w:rsidRPr="009D68B6">
        <w:rPr>
          <w:rFonts w:eastAsia="Times New Roman" w:cs="Open Sans"/>
          <w:lang w:eastAsia="nb-NO"/>
        </w:rPr>
        <w:t xml:space="preserve"> sår på han med spydstikk. Men han forsvarte seg med stort mot og djervskap». Vi får et innblikk i hvilke egenskaper som var viktige på denne tiden. </w:t>
      </w:r>
    </w:p>
    <w:p w14:paraId="328C67D9" w14:textId="77777777" w:rsidR="009D68B6" w:rsidRPr="009D68B6" w:rsidRDefault="009D68B6" w:rsidP="009D68B6">
      <w:pPr>
        <w:spacing w:line="360" w:lineRule="auto"/>
        <w:rPr>
          <w:rFonts w:eastAsia="Times New Roman" w:cs="Open Sans"/>
          <w:lang w:eastAsia="nb-NO"/>
        </w:rPr>
      </w:pPr>
    </w:p>
    <w:p w14:paraId="4F78AEC5"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I slutten av sagaen legger forfatteren vekt på at de overlevende fra kampene mot han «vann liten </w:t>
      </w:r>
      <w:proofErr w:type="spellStart"/>
      <w:r w:rsidRPr="009D68B6">
        <w:rPr>
          <w:rFonts w:eastAsia="Times New Roman" w:cs="Open Sans"/>
          <w:lang w:eastAsia="nb-NO"/>
        </w:rPr>
        <w:t>heider</w:t>
      </w:r>
      <w:proofErr w:type="spellEnd"/>
      <w:r w:rsidRPr="009D68B6">
        <w:rPr>
          <w:rFonts w:eastAsia="Times New Roman" w:cs="Open Sans"/>
          <w:lang w:eastAsia="nb-NO"/>
        </w:rPr>
        <w:t xml:space="preserve">». Her pekes det på et annet kjennetegn fra islandsk sagalitteratur. Heder og ære var veldig viktig, og en person som hadde handlet lite hederlig ville bli straffet og ha et dårlig omdømme i samfunnet. Gisle </w:t>
      </w:r>
      <w:proofErr w:type="spellStart"/>
      <w:r w:rsidRPr="009D68B6">
        <w:rPr>
          <w:rFonts w:eastAsia="Times New Roman" w:cs="Open Sans"/>
          <w:lang w:eastAsia="nb-NO"/>
        </w:rPr>
        <w:t>Sursson</w:t>
      </w:r>
      <w:proofErr w:type="spellEnd"/>
      <w:r w:rsidRPr="009D68B6">
        <w:rPr>
          <w:rFonts w:eastAsia="Times New Roman" w:cs="Open Sans"/>
          <w:lang w:eastAsia="nb-NO"/>
        </w:rPr>
        <w:t xml:space="preserve"> hadde fått mye respekt for det han hadde gjort, fordi hans personlighet og egenskaper ble regnet som et ideal for andre å leve opp til. Han hadde de egenskapene som var viktige på denne tiden. </w:t>
      </w:r>
    </w:p>
    <w:p w14:paraId="63D5AB95" w14:textId="77777777" w:rsidR="009D68B6" w:rsidRPr="009D68B6" w:rsidRDefault="009D68B6" w:rsidP="009D68B6">
      <w:pPr>
        <w:spacing w:line="360" w:lineRule="auto"/>
        <w:rPr>
          <w:rFonts w:eastAsia="Times New Roman" w:cs="Open Sans"/>
          <w:lang w:eastAsia="nb-NO"/>
        </w:rPr>
      </w:pPr>
    </w:p>
    <w:p w14:paraId="4CBDF1C5" w14:textId="77777777" w:rsidR="009D68B6" w:rsidRDefault="009D68B6" w:rsidP="009D68B6">
      <w:pPr>
        <w:spacing w:line="360" w:lineRule="auto"/>
        <w:rPr>
          <w:rFonts w:eastAsia="Times New Roman" w:cs="Open Sans"/>
          <w:lang w:eastAsia="nb-NO"/>
        </w:rPr>
      </w:pPr>
    </w:p>
    <w:p w14:paraId="1724622D" w14:textId="53ADC726"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Formen i sagalitteraturen er svært direkte, og til tider refererende til handlingen. Det fortelles lite om situasjonen rundt, og forfatteren skildrer ikke følelser eller tanker. Denne sagaen er intet unntak, og refererer til handlingen som den skjer. Handlingen fortelles fra begynnelsen til slutten, uten noe tilbakeblikk fra fortiden. </w:t>
      </w:r>
    </w:p>
    <w:p w14:paraId="69D7132A" w14:textId="2DF0E643" w:rsidR="009D68B6" w:rsidRDefault="009D68B6" w:rsidP="009D68B6">
      <w:pPr>
        <w:spacing w:line="360" w:lineRule="auto"/>
        <w:rPr>
          <w:rFonts w:eastAsia="Times New Roman" w:cs="Open Sans"/>
          <w:lang w:eastAsia="nb-NO"/>
        </w:rPr>
      </w:pPr>
    </w:p>
    <w:p w14:paraId="0DBE6E10" w14:textId="5D91077F" w:rsidR="009D68B6" w:rsidRDefault="009D68B6" w:rsidP="009D68B6">
      <w:pPr>
        <w:spacing w:line="360" w:lineRule="auto"/>
        <w:rPr>
          <w:rFonts w:eastAsia="Times New Roman" w:cs="Open Sans"/>
          <w:lang w:eastAsia="nb-NO"/>
        </w:rPr>
      </w:pPr>
    </w:p>
    <w:p w14:paraId="1FD96902" w14:textId="729E2B58" w:rsidR="009D68B6" w:rsidRDefault="009D68B6" w:rsidP="009D68B6">
      <w:pPr>
        <w:spacing w:line="360" w:lineRule="auto"/>
        <w:rPr>
          <w:rFonts w:eastAsia="Times New Roman" w:cs="Open Sans"/>
          <w:lang w:eastAsia="nb-NO"/>
        </w:rPr>
      </w:pPr>
    </w:p>
    <w:p w14:paraId="38F1C2F5" w14:textId="2DD111BD" w:rsidR="009D68B6" w:rsidRDefault="009D68B6" w:rsidP="009D68B6">
      <w:pPr>
        <w:spacing w:line="360" w:lineRule="auto"/>
        <w:rPr>
          <w:rFonts w:eastAsia="Times New Roman" w:cs="Open Sans"/>
          <w:lang w:eastAsia="nb-NO"/>
        </w:rPr>
      </w:pPr>
    </w:p>
    <w:p w14:paraId="48A2463E" w14:textId="146D9669" w:rsidR="009D68B6" w:rsidRDefault="009D68B6" w:rsidP="009D68B6">
      <w:pPr>
        <w:spacing w:line="360" w:lineRule="auto"/>
        <w:rPr>
          <w:rFonts w:eastAsia="Times New Roman" w:cs="Open Sans"/>
          <w:lang w:eastAsia="nb-NO"/>
        </w:rPr>
      </w:pPr>
    </w:p>
    <w:p w14:paraId="4B300479" w14:textId="0C2876FE" w:rsidR="009D68B6" w:rsidRDefault="009D68B6" w:rsidP="009D68B6">
      <w:pPr>
        <w:spacing w:line="360" w:lineRule="auto"/>
        <w:rPr>
          <w:rFonts w:eastAsia="Times New Roman" w:cs="Open Sans"/>
          <w:lang w:eastAsia="nb-NO"/>
        </w:rPr>
      </w:pPr>
    </w:p>
    <w:p w14:paraId="0769AA5F" w14:textId="7BB9A58C" w:rsidR="009D68B6" w:rsidRDefault="009D68B6" w:rsidP="009D68B6">
      <w:pPr>
        <w:spacing w:line="360" w:lineRule="auto"/>
        <w:rPr>
          <w:rFonts w:eastAsia="Times New Roman" w:cs="Open Sans"/>
          <w:lang w:eastAsia="nb-NO"/>
        </w:rPr>
      </w:pPr>
    </w:p>
    <w:p w14:paraId="1C10DE0D" w14:textId="4E236BAB" w:rsidR="009D68B6" w:rsidRDefault="009D68B6" w:rsidP="009D68B6">
      <w:pPr>
        <w:spacing w:line="360" w:lineRule="auto"/>
        <w:rPr>
          <w:rFonts w:eastAsia="Times New Roman" w:cs="Open Sans"/>
          <w:lang w:eastAsia="nb-NO"/>
        </w:rPr>
      </w:pPr>
    </w:p>
    <w:p w14:paraId="3FE65BE2" w14:textId="035FC200" w:rsidR="009D68B6" w:rsidRDefault="009D68B6" w:rsidP="009D68B6">
      <w:pPr>
        <w:spacing w:line="360" w:lineRule="auto"/>
        <w:rPr>
          <w:rFonts w:eastAsia="Times New Roman" w:cs="Open Sans"/>
          <w:lang w:eastAsia="nb-NO"/>
        </w:rPr>
      </w:pPr>
    </w:p>
    <w:p w14:paraId="0BA225C3" w14:textId="668F6050" w:rsidR="009D68B6" w:rsidRDefault="009D68B6" w:rsidP="009D68B6">
      <w:pPr>
        <w:spacing w:line="360" w:lineRule="auto"/>
        <w:rPr>
          <w:rFonts w:eastAsia="Times New Roman" w:cs="Open Sans"/>
          <w:lang w:eastAsia="nb-NO"/>
        </w:rPr>
      </w:pPr>
    </w:p>
    <w:p w14:paraId="256EB8ED" w14:textId="23B92A1A" w:rsidR="009D68B6" w:rsidRDefault="009D68B6" w:rsidP="009D68B6">
      <w:pPr>
        <w:spacing w:line="360" w:lineRule="auto"/>
        <w:rPr>
          <w:rFonts w:eastAsia="Times New Roman" w:cs="Open Sans"/>
          <w:lang w:eastAsia="nb-NO"/>
        </w:rPr>
      </w:pPr>
    </w:p>
    <w:p w14:paraId="1190DE4C" w14:textId="7DACBB95" w:rsidR="009D68B6" w:rsidRDefault="009D68B6" w:rsidP="009D68B6">
      <w:pPr>
        <w:spacing w:line="360" w:lineRule="auto"/>
        <w:rPr>
          <w:rFonts w:eastAsia="Times New Roman" w:cs="Open Sans"/>
          <w:lang w:eastAsia="nb-NO"/>
        </w:rPr>
      </w:pPr>
    </w:p>
    <w:p w14:paraId="66A54940" w14:textId="6DF7FB7B" w:rsidR="009D68B6" w:rsidRDefault="009D68B6" w:rsidP="009D68B6">
      <w:pPr>
        <w:spacing w:line="360" w:lineRule="auto"/>
        <w:rPr>
          <w:rFonts w:eastAsia="Times New Roman" w:cs="Open Sans"/>
          <w:lang w:eastAsia="nb-NO"/>
        </w:rPr>
      </w:pPr>
    </w:p>
    <w:p w14:paraId="5D7798B7" w14:textId="502A8836" w:rsidR="009D68B6" w:rsidRDefault="009D68B6" w:rsidP="009D68B6">
      <w:pPr>
        <w:spacing w:line="360" w:lineRule="auto"/>
        <w:rPr>
          <w:rFonts w:eastAsia="Times New Roman" w:cs="Open Sans"/>
          <w:lang w:eastAsia="nb-NO"/>
        </w:rPr>
      </w:pPr>
    </w:p>
    <w:p w14:paraId="0AB85065" w14:textId="5BF0DED3" w:rsidR="009D68B6" w:rsidRDefault="009D68B6" w:rsidP="009D68B6">
      <w:pPr>
        <w:spacing w:line="360" w:lineRule="auto"/>
        <w:rPr>
          <w:rFonts w:eastAsia="Times New Roman" w:cs="Open Sans"/>
          <w:lang w:eastAsia="nb-NO"/>
        </w:rPr>
      </w:pPr>
    </w:p>
    <w:p w14:paraId="42A11DF8" w14:textId="3A077A5A" w:rsidR="009D68B6" w:rsidRDefault="009D68B6" w:rsidP="009D68B6">
      <w:pPr>
        <w:spacing w:line="360" w:lineRule="auto"/>
        <w:rPr>
          <w:rFonts w:eastAsia="Times New Roman" w:cs="Open Sans"/>
          <w:lang w:eastAsia="nb-NO"/>
        </w:rPr>
      </w:pPr>
    </w:p>
    <w:p w14:paraId="4BED9E92" w14:textId="75E912A4" w:rsidR="009D68B6" w:rsidRDefault="009D68B6" w:rsidP="009D68B6">
      <w:pPr>
        <w:spacing w:line="360" w:lineRule="auto"/>
        <w:rPr>
          <w:rFonts w:eastAsia="Times New Roman" w:cs="Open Sans"/>
          <w:lang w:eastAsia="nb-NO"/>
        </w:rPr>
      </w:pPr>
    </w:p>
    <w:p w14:paraId="097D01FC" w14:textId="1BC1E34F" w:rsidR="009D68B6" w:rsidRDefault="009D68B6" w:rsidP="009D68B6">
      <w:pPr>
        <w:spacing w:line="360" w:lineRule="auto"/>
        <w:rPr>
          <w:rFonts w:eastAsia="Times New Roman" w:cs="Open Sans"/>
          <w:lang w:eastAsia="nb-NO"/>
        </w:rPr>
      </w:pPr>
    </w:p>
    <w:p w14:paraId="783A2177" w14:textId="6922D547" w:rsidR="009D68B6" w:rsidRDefault="009D68B6" w:rsidP="009D68B6">
      <w:pPr>
        <w:spacing w:line="360" w:lineRule="auto"/>
        <w:rPr>
          <w:rFonts w:eastAsia="Times New Roman" w:cs="Open Sans"/>
          <w:lang w:eastAsia="nb-NO"/>
        </w:rPr>
      </w:pPr>
    </w:p>
    <w:p w14:paraId="785CF927" w14:textId="21CF50BF" w:rsidR="009D68B6" w:rsidRDefault="009D68B6" w:rsidP="009D68B6">
      <w:pPr>
        <w:spacing w:line="360" w:lineRule="auto"/>
        <w:rPr>
          <w:rFonts w:eastAsia="Times New Roman" w:cs="Open Sans"/>
          <w:lang w:eastAsia="nb-NO"/>
        </w:rPr>
      </w:pPr>
    </w:p>
    <w:p w14:paraId="2959615E" w14:textId="64F90C8B" w:rsidR="009D68B6" w:rsidRDefault="009D68B6" w:rsidP="009D68B6">
      <w:pPr>
        <w:spacing w:line="360" w:lineRule="auto"/>
        <w:rPr>
          <w:rFonts w:eastAsia="Times New Roman" w:cs="Open Sans"/>
          <w:lang w:eastAsia="nb-NO"/>
        </w:rPr>
      </w:pPr>
    </w:p>
    <w:p w14:paraId="41630F95" w14:textId="77777777" w:rsidR="009D68B6" w:rsidRPr="009D68B6" w:rsidRDefault="009D68B6" w:rsidP="009D68B6">
      <w:pPr>
        <w:spacing w:line="360" w:lineRule="auto"/>
        <w:rPr>
          <w:rFonts w:eastAsia="Times New Roman" w:cs="Open Sans"/>
          <w:lang w:eastAsia="nb-NO"/>
        </w:rPr>
      </w:pPr>
    </w:p>
    <w:p w14:paraId="7B0722A6" w14:textId="77777777" w:rsidR="009D68B6" w:rsidRPr="009D68B6" w:rsidRDefault="009D68B6" w:rsidP="009D68B6">
      <w:pPr>
        <w:spacing w:line="360" w:lineRule="auto"/>
        <w:rPr>
          <w:rFonts w:eastAsia="Times New Roman" w:cs="Open Sans"/>
          <w:lang w:eastAsia="nb-NO"/>
        </w:rPr>
      </w:pPr>
    </w:p>
    <w:tbl>
      <w:tblPr>
        <w:tblStyle w:val="TableGrid"/>
        <w:tblW w:w="0" w:type="auto"/>
        <w:tblLook w:val="04A0" w:firstRow="1" w:lastRow="0" w:firstColumn="1" w:lastColumn="0" w:noHBand="0" w:noVBand="1"/>
      </w:tblPr>
      <w:tblGrid>
        <w:gridCol w:w="8290"/>
      </w:tblGrid>
      <w:tr w:rsidR="009D68B6" w:rsidRPr="009D68B6" w14:paraId="409788BD" w14:textId="77777777" w:rsidTr="001F792C">
        <w:tc>
          <w:tcPr>
            <w:tcW w:w="8290" w:type="dxa"/>
          </w:tcPr>
          <w:p w14:paraId="5BC925D3" w14:textId="77777777" w:rsidR="009D68B6" w:rsidRPr="009D68B6" w:rsidRDefault="009D68B6" w:rsidP="001F792C">
            <w:pPr>
              <w:spacing w:line="360" w:lineRule="auto"/>
              <w:rPr>
                <w:rFonts w:cs="Open Sans"/>
                <w:b/>
                <w:bCs/>
              </w:rPr>
            </w:pPr>
            <w:r w:rsidRPr="009D68B6">
              <w:rPr>
                <w:rFonts w:cs="Open Sans"/>
                <w:b/>
                <w:bCs/>
              </w:rPr>
              <w:t>Langsvarsoppgave</w:t>
            </w:r>
          </w:p>
          <w:p w14:paraId="4EBD02AB" w14:textId="77777777" w:rsidR="009D68B6" w:rsidRPr="009D68B6" w:rsidRDefault="009D68B6" w:rsidP="001F792C">
            <w:pPr>
              <w:spacing w:line="360" w:lineRule="auto"/>
              <w:rPr>
                <w:rFonts w:cs="Open Sans"/>
              </w:rPr>
            </w:pPr>
            <w:r w:rsidRPr="009D68B6">
              <w:rPr>
                <w:rFonts w:cs="Open Sans"/>
              </w:rPr>
              <w:t xml:space="preserve">Vedlegg: </w:t>
            </w:r>
          </w:p>
          <w:p w14:paraId="441C2CFE" w14:textId="77777777" w:rsidR="009D68B6" w:rsidRPr="009D68B6" w:rsidRDefault="009D68B6" w:rsidP="009D68B6">
            <w:pPr>
              <w:pStyle w:val="ListParagraph"/>
              <w:numPr>
                <w:ilvl w:val="0"/>
                <w:numId w:val="15"/>
              </w:numPr>
              <w:spacing w:line="360" w:lineRule="auto"/>
              <w:rPr>
                <w:rFonts w:cs="Open Sans"/>
              </w:rPr>
            </w:pPr>
            <w:r w:rsidRPr="009D68B6">
              <w:rPr>
                <w:rFonts w:cs="Open Sans"/>
              </w:rPr>
              <w:t xml:space="preserve">«Barnebrud», side 14–15 </w:t>
            </w:r>
          </w:p>
          <w:p w14:paraId="07F6E212" w14:textId="77777777" w:rsidR="009D68B6" w:rsidRPr="009D68B6" w:rsidRDefault="009D68B6" w:rsidP="001F792C">
            <w:pPr>
              <w:spacing w:line="360" w:lineRule="auto"/>
              <w:rPr>
                <w:rFonts w:cs="Open Sans"/>
              </w:rPr>
            </w:pPr>
          </w:p>
          <w:p w14:paraId="254B7F31" w14:textId="77777777" w:rsidR="009D68B6" w:rsidRPr="009D68B6" w:rsidRDefault="009D68B6" w:rsidP="001F792C">
            <w:pPr>
              <w:spacing w:line="360" w:lineRule="auto"/>
              <w:rPr>
                <w:rFonts w:cs="Open Sans"/>
              </w:rPr>
            </w:pPr>
            <w:r w:rsidRPr="009D68B6">
              <w:rPr>
                <w:rFonts w:cs="Open Sans"/>
              </w:rPr>
              <w:t xml:space="preserve">Denne sammensatte teksten er de tre første sidene av et kampanjemagasin fra bistandsorganisasjonen Plan Norge. Magasinet ble sendt i posten til medlemmene av organisasjonen og var vedlegg i Dagbladet 20.09.2014. </w:t>
            </w:r>
          </w:p>
          <w:p w14:paraId="5C5B4C8C" w14:textId="77777777" w:rsidR="009D68B6" w:rsidRPr="009D68B6" w:rsidRDefault="009D68B6" w:rsidP="001F792C">
            <w:pPr>
              <w:spacing w:line="360" w:lineRule="auto"/>
              <w:rPr>
                <w:rFonts w:cs="Open Sans"/>
              </w:rPr>
            </w:pPr>
          </w:p>
          <w:p w14:paraId="35947738" w14:textId="77777777" w:rsidR="009D68B6" w:rsidRPr="009D68B6" w:rsidRDefault="009D68B6" w:rsidP="001F792C">
            <w:pPr>
              <w:spacing w:line="360" w:lineRule="auto"/>
              <w:rPr>
                <w:rFonts w:cs="Open Sans"/>
                <w:b/>
                <w:bCs/>
                <w:i/>
              </w:rPr>
            </w:pPr>
            <w:r w:rsidRPr="009D68B6">
              <w:rPr>
                <w:rFonts w:cs="Open Sans"/>
                <w:b/>
                <w:bCs/>
              </w:rPr>
              <w:t xml:space="preserve">Analyser den sammensatte teksten. Bruk begreper fra retorikken. Vurder til slutt hvor godt du mener kampanjen fungerer etter formålet. </w:t>
            </w:r>
            <w:r w:rsidRPr="009D68B6">
              <w:rPr>
                <w:rFonts w:cs="Open Sans"/>
                <w:b/>
                <w:bCs/>
                <w:i/>
              </w:rPr>
              <w:t xml:space="preserve">Bruk relevant fagspråk og konkrete eksempler fra teksten. </w:t>
            </w:r>
          </w:p>
          <w:p w14:paraId="1BAE6973" w14:textId="77777777" w:rsidR="009D68B6" w:rsidRPr="009D68B6" w:rsidRDefault="009D68B6" w:rsidP="001F792C">
            <w:pPr>
              <w:spacing w:line="360" w:lineRule="auto"/>
              <w:rPr>
                <w:rFonts w:cs="Open Sans"/>
                <w:b/>
                <w:bCs/>
              </w:rPr>
            </w:pPr>
          </w:p>
          <w:p w14:paraId="0D102CE8" w14:textId="77777777" w:rsidR="009D68B6" w:rsidRPr="009D68B6" w:rsidRDefault="009D68B6" w:rsidP="001F792C">
            <w:pPr>
              <w:spacing w:line="360" w:lineRule="auto"/>
              <w:rPr>
                <w:rFonts w:eastAsia="Times New Roman" w:cs="Open Sans"/>
                <w:lang w:eastAsia="nb-NO"/>
              </w:rPr>
            </w:pPr>
          </w:p>
        </w:tc>
      </w:tr>
    </w:tbl>
    <w:p w14:paraId="07EFC72B" w14:textId="77777777" w:rsidR="009D68B6" w:rsidRPr="009D68B6" w:rsidRDefault="009D68B6" w:rsidP="009D68B6">
      <w:pPr>
        <w:spacing w:line="360" w:lineRule="auto"/>
        <w:rPr>
          <w:rFonts w:eastAsia="Times New Roman" w:cs="Open Sans"/>
          <w:lang w:eastAsia="nb-NO"/>
        </w:rPr>
      </w:pPr>
    </w:p>
    <w:p w14:paraId="14B86D67" w14:textId="77777777" w:rsidR="009D68B6" w:rsidRPr="009D68B6" w:rsidRDefault="009D68B6" w:rsidP="009D68B6">
      <w:pPr>
        <w:spacing w:line="360" w:lineRule="auto"/>
        <w:rPr>
          <w:rFonts w:eastAsia="Times New Roman" w:cs="Open Sans"/>
          <w:lang w:eastAsia="nb-NO"/>
        </w:rPr>
      </w:pPr>
    </w:p>
    <w:p w14:paraId="0249C56A" w14:textId="77777777" w:rsidR="009D68B6" w:rsidRPr="009D68B6" w:rsidRDefault="009D68B6" w:rsidP="009D68B6">
      <w:pPr>
        <w:pStyle w:val="ListParagraph"/>
        <w:numPr>
          <w:ilvl w:val="0"/>
          <w:numId w:val="16"/>
        </w:numPr>
        <w:spacing w:line="360" w:lineRule="auto"/>
        <w:rPr>
          <w:rFonts w:eastAsia="Times New Roman" w:cs="Open Sans"/>
          <w:b/>
          <w:bCs/>
          <w:lang w:eastAsia="nb-NO"/>
        </w:rPr>
      </w:pPr>
      <w:r w:rsidRPr="009D68B6">
        <w:rPr>
          <w:rFonts w:eastAsia="Times New Roman" w:cs="Open Sans"/>
          <w:b/>
          <w:bCs/>
          <w:lang w:eastAsia="nb-NO"/>
        </w:rPr>
        <w:t>Les oppgaveinstruksen til langsvaret og elevteksten</w:t>
      </w:r>
    </w:p>
    <w:p w14:paraId="63272170" w14:textId="77777777" w:rsidR="009D68B6" w:rsidRPr="009D68B6" w:rsidRDefault="009D68B6" w:rsidP="009D68B6">
      <w:pPr>
        <w:pStyle w:val="ListParagraph"/>
        <w:numPr>
          <w:ilvl w:val="1"/>
          <w:numId w:val="16"/>
        </w:numPr>
        <w:spacing w:line="360" w:lineRule="auto"/>
        <w:rPr>
          <w:rFonts w:eastAsia="Times New Roman" w:cs="Open Sans"/>
          <w:lang w:eastAsia="nb-NO"/>
        </w:rPr>
      </w:pPr>
      <w:r w:rsidRPr="009D68B6">
        <w:rPr>
          <w:rFonts w:eastAsia="Times New Roman" w:cs="Open Sans"/>
          <w:lang w:eastAsia="nb-NO"/>
        </w:rPr>
        <w:t>Hvordan er langsvaret strukturert? Hvilken funksjon har mellomtitlene i langsvaret?</w:t>
      </w:r>
    </w:p>
    <w:p w14:paraId="6F3AACCA" w14:textId="77777777" w:rsidR="009D68B6" w:rsidRPr="009D68B6" w:rsidRDefault="009D68B6" w:rsidP="009D68B6">
      <w:pPr>
        <w:pStyle w:val="ListParagraph"/>
        <w:numPr>
          <w:ilvl w:val="1"/>
          <w:numId w:val="16"/>
        </w:numPr>
        <w:spacing w:line="360" w:lineRule="auto"/>
        <w:rPr>
          <w:rFonts w:eastAsia="Times New Roman" w:cs="Open Sans"/>
          <w:lang w:eastAsia="nb-NO"/>
        </w:rPr>
      </w:pPr>
      <w:r w:rsidRPr="009D68B6">
        <w:rPr>
          <w:rFonts w:eastAsia="Times New Roman" w:cs="Open Sans"/>
          <w:lang w:eastAsia="nb-NO"/>
        </w:rPr>
        <w:t>Sett ring rundt retoriske fagbegrep i langsvaret.</w:t>
      </w:r>
    </w:p>
    <w:p w14:paraId="3903AFD4" w14:textId="77777777" w:rsidR="009D68B6" w:rsidRPr="009D68B6" w:rsidRDefault="009D68B6" w:rsidP="009D68B6">
      <w:pPr>
        <w:pStyle w:val="ListParagraph"/>
        <w:numPr>
          <w:ilvl w:val="1"/>
          <w:numId w:val="16"/>
        </w:numPr>
        <w:spacing w:line="360" w:lineRule="auto"/>
        <w:rPr>
          <w:rFonts w:eastAsia="Times New Roman" w:cs="Open Sans"/>
          <w:lang w:eastAsia="nb-NO"/>
        </w:rPr>
      </w:pPr>
      <w:r w:rsidRPr="009D68B6">
        <w:rPr>
          <w:rFonts w:eastAsia="Times New Roman" w:cs="Open Sans"/>
          <w:lang w:eastAsia="nb-NO"/>
        </w:rPr>
        <w:t>Skriv en alternativ innledning til langsvaret som både er interessevekkende og informativ.</w:t>
      </w:r>
    </w:p>
    <w:p w14:paraId="5D7D27F6" w14:textId="77777777" w:rsidR="009D68B6" w:rsidRPr="009D68B6" w:rsidRDefault="009D68B6" w:rsidP="009D68B6">
      <w:pPr>
        <w:pStyle w:val="ListParagraph"/>
        <w:numPr>
          <w:ilvl w:val="1"/>
          <w:numId w:val="16"/>
        </w:numPr>
        <w:spacing w:line="360" w:lineRule="auto"/>
        <w:rPr>
          <w:rFonts w:eastAsia="Times New Roman" w:cs="Open Sans"/>
          <w:lang w:eastAsia="nb-NO"/>
        </w:rPr>
      </w:pPr>
      <w:r w:rsidRPr="009D68B6">
        <w:rPr>
          <w:rFonts w:eastAsia="Times New Roman" w:cs="Open Sans"/>
          <w:lang w:eastAsia="nb-NO"/>
        </w:rPr>
        <w:t>Strek under steder i langsvaret der funksjonen til virkemidlene blir kommentert.</w:t>
      </w:r>
    </w:p>
    <w:p w14:paraId="2573014E" w14:textId="46FBCCA0" w:rsidR="009D68B6" w:rsidRPr="009D68B6" w:rsidRDefault="009D68B6" w:rsidP="009D68B6">
      <w:pPr>
        <w:pStyle w:val="ListParagraph"/>
        <w:numPr>
          <w:ilvl w:val="1"/>
          <w:numId w:val="16"/>
        </w:numPr>
        <w:spacing w:line="360" w:lineRule="auto"/>
        <w:rPr>
          <w:rFonts w:eastAsia="Times New Roman" w:cs="Open Sans"/>
          <w:lang w:eastAsia="nb-NO"/>
        </w:rPr>
      </w:pPr>
      <w:r w:rsidRPr="009D68B6">
        <w:rPr>
          <w:rFonts w:eastAsia="Times New Roman" w:cs="Open Sans"/>
          <w:lang w:eastAsia="nb-NO"/>
        </w:rPr>
        <w:t xml:space="preserve">Se på avsnittet </w:t>
      </w:r>
      <w:r>
        <w:rPr>
          <w:rFonts w:eastAsia="Times New Roman" w:cs="Open Sans"/>
          <w:lang w:eastAsia="nb-NO"/>
        </w:rPr>
        <w:t>«</w:t>
      </w:r>
      <w:r w:rsidRPr="009D68B6">
        <w:rPr>
          <w:rFonts w:eastAsia="Times New Roman" w:cs="Open Sans"/>
          <w:lang w:eastAsia="nb-NO"/>
        </w:rPr>
        <w:t>Hvor godt fungerer kampanjen etter formålet</w:t>
      </w:r>
      <w:r>
        <w:rPr>
          <w:rFonts w:eastAsia="Times New Roman" w:cs="Open Sans"/>
          <w:lang w:eastAsia="nb-NO"/>
        </w:rPr>
        <w:t>»</w:t>
      </w:r>
      <w:r w:rsidRPr="009D68B6">
        <w:rPr>
          <w:rFonts w:eastAsia="Times New Roman" w:cs="Open Sans"/>
          <w:lang w:eastAsia="nb-NO"/>
        </w:rPr>
        <w:t xml:space="preserve">. Er du enig i </w:t>
      </w:r>
      <w:proofErr w:type="gramStart"/>
      <w:r w:rsidRPr="009D68B6">
        <w:rPr>
          <w:rFonts w:eastAsia="Times New Roman" w:cs="Open Sans"/>
          <w:lang w:eastAsia="nb-NO"/>
        </w:rPr>
        <w:t>elevens innvendingene</w:t>
      </w:r>
      <w:proofErr w:type="gramEnd"/>
      <w:r w:rsidRPr="009D68B6">
        <w:rPr>
          <w:rFonts w:eastAsia="Times New Roman" w:cs="Open Sans"/>
          <w:lang w:eastAsia="nb-NO"/>
        </w:rPr>
        <w:t xml:space="preserve"> her? Diskuter.</w:t>
      </w:r>
    </w:p>
    <w:p w14:paraId="4805C741" w14:textId="77777777" w:rsidR="009D68B6" w:rsidRPr="009D68B6" w:rsidRDefault="009D68B6" w:rsidP="009D68B6">
      <w:pPr>
        <w:spacing w:line="360" w:lineRule="auto"/>
        <w:rPr>
          <w:rFonts w:eastAsia="Times New Roman" w:cs="Open Sans"/>
          <w:lang w:eastAsia="nb-NO"/>
        </w:rPr>
      </w:pPr>
    </w:p>
    <w:p w14:paraId="20B9F21D" w14:textId="77777777" w:rsidR="009D68B6" w:rsidRPr="009D68B6" w:rsidRDefault="009D68B6" w:rsidP="009D68B6">
      <w:pPr>
        <w:spacing w:line="360" w:lineRule="auto"/>
        <w:rPr>
          <w:rFonts w:eastAsia="Times New Roman" w:cs="Open Sans"/>
          <w:lang w:eastAsia="nb-NO"/>
        </w:rPr>
      </w:pPr>
    </w:p>
    <w:p w14:paraId="188A12C9" w14:textId="77777777" w:rsidR="009D68B6" w:rsidRPr="009D68B6" w:rsidRDefault="009D68B6" w:rsidP="009D68B6">
      <w:pPr>
        <w:spacing w:line="360" w:lineRule="auto"/>
        <w:rPr>
          <w:rFonts w:eastAsia="Times New Roman" w:cs="Open Sans"/>
          <w:lang w:eastAsia="nb-NO"/>
        </w:rPr>
      </w:pPr>
    </w:p>
    <w:p w14:paraId="03FF711B" w14:textId="77777777" w:rsidR="009D68B6" w:rsidRPr="009D68B6" w:rsidRDefault="009D68B6" w:rsidP="009D68B6">
      <w:pPr>
        <w:spacing w:line="360" w:lineRule="auto"/>
        <w:rPr>
          <w:rFonts w:eastAsia="Times New Roman" w:cs="Open Sans"/>
          <w:b/>
          <w:color w:val="595959" w:themeColor="text1" w:themeTint="A6"/>
          <w:sz w:val="32"/>
          <w:szCs w:val="32"/>
          <w:lang w:eastAsia="nb-NO"/>
        </w:rPr>
      </w:pPr>
    </w:p>
    <w:p w14:paraId="79A2C23E" w14:textId="77777777" w:rsidR="009D68B6" w:rsidRPr="009D68B6" w:rsidRDefault="009D68B6" w:rsidP="009D68B6">
      <w:pPr>
        <w:spacing w:line="360" w:lineRule="auto"/>
        <w:rPr>
          <w:rFonts w:eastAsia="Times New Roman" w:cs="Open Sans"/>
          <w:b/>
          <w:color w:val="595959" w:themeColor="text1" w:themeTint="A6"/>
          <w:sz w:val="32"/>
          <w:szCs w:val="32"/>
          <w:lang w:eastAsia="nb-NO"/>
        </w:rPr>
      </w:pPr>
      <w:r w:rsidRPr="009D68B6">
        <w:rPr>
          <w:rFonts w:eastAsia="Times New Roman" w:cs="Open Sans"/>
          <w:b/>
          <w:color w:val="595959" w:themeColor="text1" w:themeTint="A6"/>
          <w:sz w:val="32"/>
          <w:szCs w:val="32"/>
          <w:lang w:eastAsia="nb-NO"/>
        </w:rPr>
        <w:t xml:space="preserve">Langsvarsoppgave: «Barnebrud» </w:t>
      </w:r>
    </w:p>
    <w:p w14:paraId="7402AF85" w14:textId="77777777" w:rsidR="009D68B6" w:rsidRPr="009D68B6" w:rsidRDefault="009D68B6" w:rsidP="009D68B6">
      <w:pPr>
        <w:spacing w:line="360" w:lineRule="auto"/>
        <w:rPr>
          <w:rFonts w:eastAsia="Times New Roman" w:cs="Open Sans"/>
          <w:lang w:eastAsia="nb-NO"/>
        </w:rPr>
      </w:pPr>
    </w:p>
    <w:p w14:paraId="261469D8"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I denne oppgaven skal jeg analysere den sammensatte teksten «Barnebrud» fra Plan Norge. Oppgaven kommer til å vurdere samspillet mellom tekst og bilde, og bruk av retorikk i teksten. Analysen inneholder konkrete eksempler fra den sammensatte teksten. Til slutt vurderer jeg hvor godt kampanjen fungerer etter formålet, og trekker en konklusjon ut fra drøftingen i analysen. </w:t>
      </w:r>
    </w:p>
    <w:p w14:paraId="782D45ED" w14:textId="77777777" w:rsidR="009D68B6" w:rsidRPr="009D68B6" w:rsidRDefault="009D68B6" w:rsidP="009D68B6">
      <w:pPr>
        <w:spacing w:line="360" w:lineRule="auto"/>
        <w:rPr>
          <w:rFonts w:eastAsia="Times New Roman" w:cs="Open Sans"/>
          <w:lang w:eastAsia="nb-NO"/>
        </w:rPr>
      </w:pPr>
    </w:p>
    <w:p w14:paraId="7BE099B8" w14:textId="77777777" w:rsidR="009D68B6" w:rsidRPr="009D68B6" w:rsidRDefault="009D68B6" w:rsidP="009D68B6">
      <w:pPr>
        <w:spacing w:line="360" w:lineRule="auto"/>
        <w:rPr>
          <w:rFonts w:eastAsia="Times New Roman" w:cs="Open Sans"/>
          <w:lang w:eastAsia="nb-NO"/>
        </w:rPr>
      </w:pPr>
      <w:r w:rsidRPr="009D68B6">
        <w:rPr>
          <w:rFonts w:eastAsia="Times New Roman" w:cs="Open Sans"/>
          <w:b/>
          <w:lang w:eastAsia="nb-NO"/>
        </w:rPr>
        <w:t xml:space="preserve">Analyse av «Barnebrud» </w:t>
      </w:r>
    </w:p>
    <w:p w14:paraId="72761529"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«Barnebrud» er en sammensatt tekst, skrevet av bistandsorganisasjonen Plan Norge. Den handler om barneekteskap, og Plan Norge forteller hvordan de arbeider for å hindre tvangsekteskap. Teksten har et klart budskap. Den ønsker at leseren skal engasjere seg i saken, og at leseren skal bli «jentefadder» for å støtte Plan Norge, slik at de kan arbeide for å hindre at barneekteskap skjer. </w:t>
      </w:r>
    </w:p>
    <w:p w14:paraId="3716C6B2" w14:textId="77777777" w:rsidR="009D68B6" w:rsidRPr="009D68B6" w:rsidRDefault="009D68B6" w:rsidP="009D68B6">
      <w:pPr>
        <w:spacing w:line="360" w:lineRule="auto"/>
        <w:rPr>
          <w:rFonts w:eastAsia="Times New Roman" w:cs="Open Sans"/>
          <w:lang w:eastAsia="nb-NO"/>
        </w:rPr>
      </w:pPr>
    </w:p>
    <w:p w14:paraId="7FD17DCA"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Motivet i den sammensatte teksten er jenta. Det er hun som blir </w:t>
      </w:r>
      <w:proofErr w:type="gramStart"/>
      <w:r w:rsidRPr="009D68B6">
        <w:rPr>
          <w:rFonts w:eastAsia="Times New Roman" w:cs="Open Sans"/>
          <w:lang w:eastAsia="nb-NO"/>
        </w:rPr>
        <w:t>fokusert</w:t>
      </w:r>
      <w:proofErr w:type="gramEnd"/>
      <w:r w:rsidRPr="009D68B6">
        <w:rPr>
          <w:rFonts w:eastAsia="Times New Roman" w:cs="Open Sans"/>
          <w:lang w:eastAsia="nb-NO"/>
        </w:rPr>
        <w:t xml:space="preserve"> på, i de bildene som blir presentert her. På forsiden er komposisjonen utformet slik at jenta tar stor plass, og teksten rundt forteller om bilagets innhold. På den andre siden av bilaget ser vi en reklameannonse for Plan Norge, som gir leseren muligheten til å bli fadder for en liten jente, og dermed støtte kampen for kvinners rettigheter. Den tredje siden i bilaget gir oss mye informasjon om barneekteskap, og skal påvirke oss til å støtte saken. </w:t>
      </w:r>
    </w:p>
    <w:p w14:paraId="22D3BA80" w14:textId="77777777" w:rsidR="009D68B6" w:rsidRPr="009D68B6" w:rsidRDefault="009D68B6" w:rsidP="009D68B6">
      <w:pPr>
        <w:spacing w:line="360" w:lineRule="auto"/>
        <w:rPr>
          <w:rFonts w:eastAsia="Times New Roman" w:cs="Open Sans"/>
          <w:lang w:eastAsia="nb-NO"/>
        </w:rPr>
      </w:pPr>
    </w:p>
    <w:p w14:paraId="2FA68DC1" w14:textId="56A41CBE"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Både forsiden og side 3 i bilaget har et bilde som tydelig skal fortelle oss om humøret til bruden. Jenta ser nedtrykt ut, og bildet gir oss et innblikk i hva dette bilaget handler om. På forsiden er overskriften «Barnebrud», men overskriften er </w:t>
      </w:r>
      <w:r>
        <w:rPr>
          <w:rFonts w:eastAsia="Times New Roman" w:cs="Open Sans"/>
          <w:lang w:eastAsia="nb-NO"/>
        </w:rPr>
        <w:br/>
      </w:r>
      <w:r>
        <w:rPr>
          <w:rFonts w:eastAsia="Times New Roman" w:cs="Open Sans"/>
          <w:lang w:eastAsia="nb-NO"/>
        </w:rPr>
        <w:lastRenderedPageBreak/>
        <w:br/>
      </w:r>
      <w:r w:rsidRPr="009D68B6">
        <w:rPr>
          <w:rFonts w:eastAsia="Times New Roman" w:cs="Open Sans"/>
          <w:lang w:eastAsia="nb-NO"/>
        </w:rPr>
        <w:t xml:space="preserve">ikke så tydelig som bildet. Det virker som at forfatteren har lagt mest vekt på følelsene som jenta uttrykker, for at leseren skal føle med henne. </w:t>
      </w:r>
    </w:p>
    <w:p w14:paraId="2398E302" w14:textId="77777777" w:rsidR="009D68B6" w:rsidRPr="009D68B6" w:rsidRDefault="009D68B6" w:rsidP="009D68B6">
      <w:pPr>
        <w:spacing w:line="360" w:lineRule="auto"/>
        <w:rPr>
          <w:rFonts w:eastAsia="Times New Roman" w:cs="Open Sans"/>
          <w:lang w:eastAsia="nb-NO"/>
        </w:rPr>
      </w:pPr>
    </w:p>
    <w:p w14:paraId="3B49788D"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Bilaget bruker fargene hvitt og rosa. Hvitt symboliserer bryllup, og rosa symboliserer den lille jenta. Rosa blir brukt i denne sammenhengen fordi vi forbinder fargen med jentebarn. Forfatteren har sannsynligvis valgt rosa her, for at folk skal tenke tilbake på sin barndom, og tenke på hvor fritt og godt de hadde det i oppveksten. Dette står i kontrast med barnebrudene, som får barndommen og kanskje livet sitt ødelagt på grunn av tvangsekteskap. De mister muligheten til å leve som vanlige barn, og mister muligheten til utdanning. Plan Norge vil at leseren skal sette seg inn i situasjonen som disse barna opplever. </w:t>
      </w:r>
    </w:p>
    <w:p w14:paraId="0CA2953D" w14:textId="77777777" w:rsidR="009D68B6" w:rsidRPr="009D68B6" w:rsidRDefault="009D68B6" w:rsidP="009D68B6">
      <w:pPr>
        <w:spacing w:line="360" w:lineRule="auto"/>
        <w:rPr>
          <w:rFonts w:eastAsia="Times New Roman" w:cs="Open Sans"/>
          <w:lang w:eastAsia="nb-NO"/>
        </w:rPr>
      </w:pPr>
    </w:p>
    <w:p w14:paraId="5443FABC"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Overskriften og bildet på side 3 utgjør en kontrast. Tittelen sier «Husker du hva du drømte om som 12-åring?», som gjør at vi tenker på den friheten og alle de mulighetene vi hadde da vi var 12 år. Bildet viser derimot en trist 12 åring, som står med ryggen </w:t>
      </w:r>
      <w:proofErr w:type="gramStart"/>
      <w:r w:rsidRPr="009D68B6">
        <w:rPr>
          <w:rFonts w:eastAsia="Times New Roman" w:cs="Open Sans"/>
          <w:lang w:eastAsia="nb-NO"/>
        </w:rPr>
        <w:t>i mot</w:t>
      </w:r>
      <w:proofErr w:type="gramEnd"/>
      <w:r w:rsidRPr="009D68B6">
        <w:rPr>
          <w:rFonts w:eastAsia="Times New Roman" w:cs="Open Sans"/>
          <w:lang w:eastAsia="nb-NO"/>
        </w:rPr>
        <w:t xml:space="preserve">, og ser deprimert ut. Hun skal i denne sammenhengen symbolisere ei jente som har blitt barnebrud, og mister all den friheten og de mulighetene som små barn skal ha. </w:t>
      </w:r>
    </w:p>
    <w:p w14:paraId="4EF6D344" w14:textId="77777777" w:rsidR="009D68B6" w:rsidRPr="009D68B6" w:rsidRDefault="009D68B6" w:rsidP="009D68B6">
      <w:pPr>
        <w:spacing w:line="360" w:lineRule="auto"/>
        <w:rPr>
          <w:rFonts w:eastAsia="Times New Roman" w:cs="Open Sans"/>
          <w:lang w:eastAsia="nb-NO"/>
        </w:rPr>
      </w:pPr>
    </w:p>
    <w:p w14:paraId="6E13B0CA" w14:textId="77777777" w:rsidR="009D68B6" w:rsidRPr="009D68B6" w:rsidRDefault="009D68B6" w:rsidP="009D68B6">
      <w:pPr>
        <w:spacing w:line="360" w:lineRule="auto"/>
        <w:rPr>
          <w:rFonts w:eastAsia="Times New Roman" w:cs="Open Sans"/>
          <w:b/>
          <w:lang w:eastAsia="nb-NO"/>
        </w:rPr>
      </w:pPr>
      <w:r w:rsidRPr="009D68B6">
        <w:rPr>
          <w:rFonts w:eastAsia="Times New Roman" w:cs="Open Sans"/>
          <w:b/>
          <w:lang w:eastAsia="nb-NO"/>
        </w:rPr>
        <w:t xml:space="preserve">Bruk av retoriske appellformer </w:t>
      </w:r>
    </w:p>
    <w:p w14:paraId="04723477"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Bilaget bruker mange retoriske virkemidler for å få frem budskapet. Retorikk beskrives som de tre veiene til påvirkning. Dette er tre ulike «</w:t>
      </w:r>
      <w:proofErr w:type="spellStart"/>
      <w:r w:rsidRPr="009D68B6">
        <w:rPr>
          <w:rFonts w:eastAsia="Times New Roman" w:cs="Open Sans"/>
          <w:lang w:eastAsia="nb-NO"/>
        </w:rPr>
        <w:t>appelformer</w:t>
      </w:r>
      <w:proofErr w:type="spellEnd"/>
      <w:r w:rsidRPr="009D68B6">
        <w:rPr>
          <w:rFonts w:eastAsia="Times New Roman" w:cs="Open Sans"/>
          <w:lang w:eastAsia="nb-NO"/>
        </w:rPr>
        <w:t>» som forfattere bruker for å fremheve et synspunkt eller en mening. Dette handler om å spille på senderens troverdighet (etos), hvordan teksten vekker følelser hos mottakeren (patos) eller bruk av fornuften (logos).</w:t>
      </w:r>
    </w:p>
    <w:p w14:paraId="2C536F1B" w14:textId="77777777" w:rsidR="009D68B6" w:rsidRPr="009D68B6" w:rsidRDefault="009D68B6" w:rsidP="009D68B6">
      <w:pPr>
        <w:spacing w:line="360" w:lineRule="auto"/>
        <w:rPr>
          <w:rFonts w:eastAsia="Times New Roman" w:cs="Open Sans"/>
          <w:lang w:eastAsia="nb-NO"/>
        </w:rPr>
      </w:pPr>
    </w:p>
    <w:p w14:paraId="17DA294A" w14:textId="4A0DFA26" w:rsidR="009D68B6" w:rsidRPr="009D68B6" w:rsidRDefault="009D68B6" w:rsidP="009D68B6">
      <w:pPr>
        <w:spacing w:line="360" w:lineRule="auto"/>
        <w:rPr>
          <w:rFonts w:eastAsia="Times New Roman" w:cs="Open Sans"/>
          <w:lang w:eastAsia="nb-NO"/>
        </w:rPr>
      </w:pPr>
      <w:r>
        <w:rPr>
          <w:rFonts w:eastAsia="Times New Roman" w:cs="Open Sans"/>
          <w:lang w:eastAsia="nb-NO"/>
        </w:rPr>
        <w:lastRenderedPageBreak/>
        <w:br/>
      </w:r>
      <w:r w:rsidRPr="009D68B6">
        <w:rPr>
          <w:rFonts w:eastAsia="Times New Roman" w:cs="Open Sans"/>
          <w:lang w:eastAsia="nb-NO"/>
        </w:rPr>
        <w:t>«Barnebrud» spiller mye på patos. Den ønsker å vekke følelser hos leseren, for å overbevise leseren til å bli fadder for en liten jente. Vi ser et konkret eksempel på dette på forsiden «</w:t>
      </w:r>
      <w:proofErr w:type="spellStart"/>
      <w:r w:rsidRPr="009D68B6">
        <w:rPr>
          <w:rFonts w:eastAsia="Times New Roman" w:cs="Open Sans"/>
          <w:lang w:eastAsia="nb-NO"/>
        </w:rPr>
        <w:t>Latifa</w:t>
      </w:r>
      <w:proofErr w:type="spellEnd"/>
      <w:r w:rsidRPr="009D68B6">
        <w:rPr>
          <w:rFonts w:eastAsia="Times New Roman" w:cs="Open Sans"/>
          <w:lang w:eastAsia="nb-NO"/>
        </w:rPr>
        <w:t xml:space="preserve"> (15) fra Tanzania: Ville bli barnelege, ble barnebrud». Forfatteren ønsker å skape interesse hos leseren, sånn at han fortsetter lesingen. Plan Norge vil at vi skal føle med denne jenta, og lese hennes historie. </w:t>
      </w:r>
    </w:p>
    <w:p w14:paraId="276EC47D" w14:textId="77777777" w:rsidR="009D68B6" w:rsidRPr="009D68B6" w:rsidRDefault="009D68B6" w:rsidP="009D68B6">
      <w:pPr>
        <w:spacing w:line="360" w:lineRule="auto"/>
        <w:rPr>
          <w:rFonts w:eastAsia="Times New Roman" w:cs="Open Sans"/>
          <w:lang w:eastAsia="nb-NO"/>
        </w:rPr>
      </w:pPr>
    </w:p>
    <w:p w14:paraId="5F74C99F"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Reklameannonsen på side 2 bruker patosappeller: «Det som burde være den største dagen i livet, er for mange den verste». Plan Norge henvender seg her spesielt til de som allerede har giftet seg, og vil at de skal se tilbake på den fantastiske dagen, for å se kontrasten til de små jentene som blir tvangsgiftet. </w:t>
      </w:r>
    </w:p>
    <w:p w14:paraId="1E67CD47" w14:textId="77777777" w:rsidR="009D68B6" w:rsidRPr="009D68B6" w:rsidRDefault="009D68B6" w:rsidP="009D68B6">
      <w:pPr>
        <w:spacing w:line="360" w:lineRule="auto"/>
        <w:rPr>
          <w:rFonts w:eastAsia="Times New Roman" w:cs="Open Sans"/>
          <w:lang w:eastAsia="nb-NO"/>
        </w:rPr>
      </w:pPr>
    </w:p>
    <w:p w14:paraId="0F3AE195"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Leserbrevet på side 3 henvender seg til spesielt til oss nordmenn, og oppfordrer til å ta ansvar. «Vi ønsker å få den norske befolkningen med oss på kravet om at verden må gjøre mer for å bekjempe barneekteskap- og at Norge bør lede an». Plan hinter til at vi i Norge, et av verdens beste land å bo i, gjør for lite for å hjelpe de som sliter. Dette kan også tolkes som en logosappell, fordi det er riktig at vi som et av verdens rikeste land hjelper de landene som sliter. Det er vi som kan ta ansvar, som må ta ansvar for at situasjonen skal forbedres. Plan henvender seg her til den norske befolkningen. </w:t>
      </w:r>
    </w:p>
    <w:p w14:paraId="60ECBADD" w14:textId="77777777" w:rsidR="009D68B6" w:rsidRPr="009D68B6" w:rsidRDefault="009D68B6" w:rsidP="009D68B6">
      <w:pPr>
        <w:spacing w:line="360" w:lineRule="auto"/>
        <w:rPr>
          <w:rFonts w:eastAsia="Times New Roman" w:cs="Open Sans"/>
          <w:lang w:eastAsia="nb-NO"/>
        </w:rPr>
      </w:pPr>
    </w:p>
    <w:p w14:paraId="74C990CA" w14:textId="4CA5FA90"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Plan bruker appeller for å henvende seg til leserens fornuft. Forfatteren vil at vi skal forstå alvoret, og ta ansvar for å hindre at slike handlinger skjer. På andresiden av bilaget står det: «Allerede på bryllupsnatten mister de retten til å være barn. De får ikke lenger gå på skolen og fremtidsdrømmene deres går i tusen knas. Mange av jentene blir utsatt for overgrep natt etter natt, og for en liten jentekropp er graviditet og fødsel direkte livstruende». Forfatteren spiller på </w:t>
      </w:r>
      <w:r>
        <w:rPr>
          <w:rFonts w:eastAsia="Times New Roman" w:cs="Open Sans"/>
          <w:lang w:eastAsia="nb-NO"/>
        </w:rPr>
        <w:br/>
      </w:r>
      <w:r>
        <w:rPr>
          <w:rFonts w:eastAsia="Times New Roman" w:cs="Open Sans"/>
          <w:lang w:eastAsia="nb-NO"/>
        </w:rPr>
        <w:br/>
      </w:r>
      <w:r>
        <w:rPr>
          <w:rFonts w:eastAsia="Times New Roman" w:cs="Open Sans"/>
          <w:lang w:eastAsia="nb-NO"/>
        </w:rPr>
        <w:lastRenderedPageBreak/>
        <w:br/>
      </w:r>
      <w:r w:rsidRPr="009D68B6">
        <w:rPr>
          <w:rFonts w:eastAsia="Times New Roman" w:cs="Open Sans"/>
          <w:lang w:eastAsia="nb-NO"/>
        </w:rPr>
        <w:t xml:space="preserve">fornuften, og det er ikke «fornuftig» eller riktig på noen måte at et barn skal oppleve noe sånt. </w:t>
      </w:r>
    </w:p>
    <w:p w14:paraId="73C493C9" w14:textId="77777777" w:rsidR="009D68B6" w:rsidRPr="009D68B6" w:rsidRDefault="009D68B6" w:rsidP="009D68B6">
      <w:pPr>
        <w:spacing w:line="360" w:lineRule="auto"/>
        <w:rPr>
          <w:rFonts w:eastAsia="Times New Roman" w:cs="Open Sans"/>
          <w:lang w:eastAsia="nb-NO"/>
        </w:rPr>
      </w:pPr>
    </w:p>
    <w:p w14:paraId="57667057"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Overskriften på side 3 bruker også fornuften: «Husker du hva du drømte om som 12-åring?». Forfatteren ser på forskjellen mellom hva en norsk jente på 12 år kan drømme om, i kontrast til hva en 12 år gammel jente fra for eksempel Bangladesh kan drømme om. Forfatteren vil at vi skal sette oss inn i egen barndom, og tenke på den i forhold til den barndommen som disse barna opplever. </w:t>
      </w:r>
    </w:p>
    <w:p w14:paraId="0FF0B038" w14:textId="77777777" w:rsidR="009D68B6" w:rsidRPr="009D68B6" w:rsidRDefault="009D68B6" w:rsidP="009D68B6">
      <w:pPr>
        <w:spacing w:line="360" w:lineRule="auto"/>
        <w:rPr>
          <w:rFonts w:eastAsia="Times New Roman" w:cs="Open Sans"/>
          <w:lang w:eastAsia="nb-NO"/>
        </w:rPr>
      </w:pPr>
    </w:p>
    <w:p w14:paraId="1FA51C6D"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Plan Norge bruker lite etos i kampanjen for å styrke sin egen troverdighet. De satser på at logos og patos appellene gir de troverdighet og interesse blant leserne. De skriver allikevel litt om hvordan de arbeider, og hvordan de bruker pengene de får. «Med støtte fra faddere og samarbeidspartnere, arbeider Plan systematisk for å stoppe barneekteskap. Vi arbeider på landsbygda, der bryllupene faktisk skjer. Vi jobber mot myndighetene for å sikre at jentene har et lovverk som beskytter dem, og vi deltar i internasjonale forum for at verdens ledere skal reagere». </w:t>
      </w:r>
    </w:p>
    <w:p w14:paraId="6A7F7AB0" w14:textId="77777777" w:rsidR="009D68B6" w:rsidRPr="009D68B6" w:rsidRDefault="009D68B6" w:rsidP="009D68B6">
      <w:pPr>
        <w:spacing w:line="360" w:lineRule="auto"/>
        <w:rPr>
          <w:rFonts w:eastAsia="Times New Roman" w:cs="Open Sans"/>
          <w:b/>
          <w:lang w:eastAsia="nb-NO"/>
        </w:rPr>
      </w:pPr>
    </w:p>
    <w:p w14:paraId="37929A77" w14:textId="77777777" w:rsidR="009D68B6" w:rsidRPr="009D68B6" w:rsidRDefault="009D68B6" w:rsidP="009D68B6">
      <w:pPr>
        <w:spacing w:line="360" w:lineRule="auto"/>
        <w:rPr>
          <w:rFonts w:eastAsia="Times New Roman" w:cs="Open Sans"/>
          <w:b/>
          <w:lang w:eastAsia="nb-NO"/>
        </w:rPr>
      </w:pPr>
      <w:r w:rsidRPr="009D68B6">
        <w:rPr>
          <w:rFonts w:eastAsia="Times New Roman" w:cs="Open Sans"/>
          <w:b/>
          <w:lang w:eastAsia="nb-NO"/>
        </w:rPr>
        <w:t xml:space="preserve">Hvor godt fungerer kampanjen etter formålet? </w:t>
      </w:r>
    </w:p>
    <w:p w14:paraId="0E3C899F"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Formålet med kampanjen er å verve flere Plan-faddere, som kan støtte Plan Norge slik at de kan arbeide for å hindre at barneekteskap skjer. Jeg synes at kampanjen er klarer å framheve budskapet sitt på en god måte, og bilaget inneholder mange gode argumenter for å kjempe mot barneekteskap. Det er bra at bilaget ikke bare </w:t>
      </w:r>
      <w:proofErr w:type="gramStart"/>
      <w:r w:rsidRPr="009D68B6">
        <w:rPr>
          <w:rFonts w:eastAsia="Times New Roman" w:cs="Open Sans"/>
          <w:lang w:eastAsia="nb-NO"/>
        </w:rPr>
        <w:t>fokuserer</w:t>
      </w:r>
      <w:proofErr w:type="gramEnd"/>
      <w:r w:rsidRPr="009D68B6">
        <w:rPr>
          <w:rFonts w:eastAsia="Times New Roman" w:cs="Open Sans"/>
          <w:lang w:eastAsia="nb-NO"/>
        </w:rPr>
        <w:t xml:space="preserve"> på å selge, men også belyser saken og gir mye god informasjon som ikke alle nordmenn vet om. </w:t>
      </w:r>
    </w:p>
    <w:p w14:paraId="437849B1" w14:textId="77777777" w:rsidR="009D68B6" w:rsidRPr="009D68B6" w:rsidRDefault="009D68B6" w:rsidP="009D68B6">
      <w:pPr>
        <w:spacing w:line="360" w:lineRule="auto"/>
        <w:rPr>
          <w:rFonts w:eastAsia="Times New Roman" w:cs="Open Sans"/>
          <w:lang w:eastAsia="nb-NO"/>
        </w:rPr>
      </w:pPr>
    </w:p>
    <w:p w14:paraId="78AFD63A" w14:textId="168A3152" w:rsidR="009D68B6" w:rsidRPr="009D68B6" w:rsidRDefault="009D68B6" w:rsidP="009D68B6">
      <w:pPr>
        <w:spacing w:line="360" w:lineRule="auto"/>
        <w:rPr>
          <w:rFonts w:eastAsia="Times New Roman" w:cs="Open Sans"/>
          <w:lang w:eastAsia="nb-NO"/>
        </w:rPr>
      </w:pPr>
      <w:r>
        <w:rPr>
          <w:rFonts w:eastAsia="Times New Roman" w:cs="Open Sans"/>
          <w:lang w:eastAsia="nb-NO"/>
        </w:rPr>
        <w:lastRenderedPageBreak/>
        <w:br/>
      </w:r>
      <w:r w:rsidRPr="009D68B6">
        <w:rPr>
          <w:rFonts w:eastAsia="Times New Roman" w:cs="Open Sans"/>
          <w:lang w:eastAsia="nb-NO"/>
        </w:rPr>
        <w:t xml:space="preserve">Jeg synes at bilaget kunne gitt litt mer informasjon om hvilken suksess Plan Norge tidligere har hatt i dette arbeidet. For å overbevise leseren bør de fortelle litt om hva de har greid å oppnå </w:t>
      </w:r>
      <w:proofErr w:type="gramStart"/>
      <w:r w:rsidRPr="009D68B6">
        <w:rPr>
          <w:rFonts w:eastAsia="Times New Roman" w:cs="Open Sans"/>
          <w:lang w:eastAsia="nb-NO"/>
        </w:rPr>
        <w:t>i forhold til</w:t>
      </w:r>
      <w:proofErr w:type="gramEnd"/>
      <w:r w:rsidRPr="009D68B6">
        <w:rPr>
          <w:rFonts w:eastAsia="Times New Roman" w:cs="Open Sans"/>
          <w:lang w:eastAsia="nb-NO"/>
        </w:rPr>
        <w:t xml:space="preserve"> å hindre barneekteskap, sånn at leseren skjønner hvorfor han skal gi penger. Saken i seg selv gir mye informasjon om hvorfor vi skal kjempe mot tvangsekteskap, men jeg savner at kampanjen forteller hva Plan Norge gjør for å hindre tvangsekteskap. Jeg mener at Plan Norge burde ha vært mer konkrete på hvorfor leseren skal støtte akkurat dem, og ikke noen andre. Derfor synes jeg at kampanjen har et forbedringspotensial her. </w:t>
      </w:r>
    </w:p>
    <w:p w14:paraId="0CBA617D" w14:textId="77777777" w:rsidR="009D68B6" w:rsidRPr="009D68B6" w:rsidRDefault="009D68B6" w:rsidP="009D68B6">
      <w:pPr>
        <w:spacing w:line="360" w:lineRule="auto"/>
        <w:rPr>
          <w:rFonts w:eastAsia="Times New Roman" w:cs="Open Sans"/>
          <w:lang w:eastAsia="nb-NO"/>
        </w:rPr>
      </w:pPr>
    </w:p>
    <w:p w14:paraId="653AB9F8" w14:textId="77777777" w:rsidR="009D68B6" w:rsidRPr="009D68B6" w:rsidRDefault="009D68B6" w:rsidP="009D68B6">
      <w:pPr>
        <w:spacing w:line="360" w:lineRule="auto"/>
        <w:rPr>
          <w:rFonts w:eastAsia="Times New Roman" w:cs="Open Sans"/>
          <w:b/>
          <w:lang w:eastAsia="nb-NO"/>
        </w:rPr>
      </w:pPr>
      <w:r w:rsidRPr="009D68B6">
        <w:rPr>
          <w:rFonts w:eastAsia="Times New Roman" w:cs="Open Sans"/>
          <w:b/>
          <w:lang w:eastAsia="nb-NO"/>
        </w:rPr>
        <w:t xml:space="preserve">Konklusjon </w:t>
      </w:r>
    </w:p>
    <w:p w14:paraId="18FD5CD3" w14:textId="77777777" w:rsidR="009D68B6" w:rsidRPr="009D68B6" w:rsidRDefault="009D68B6" w:rsidP="009D68B6">
      <w:pPr>
        <w:spacing w:line="360" w:lineRule="auto"/>
        <w:rPr>
          <w:rFonts w:eastAsia="Times New Roman" w:cs="Open Sans"/>
          <w:lang w:eastAsia="nb-NO"/>
        </w:rPr>
      </w:pPr>
      <w:r w:rsidRPr="009D68B6">
        <w:rPr>
          <w:rFonts w:eastAsia="Times New Roman" w:cs="Open Sans"/>
          <w:lang w:eastAsia="nb-NO"/>
        </w:rPr>
        <w:t xml:space="preserve">Den sammensatte teksten «Barnebrud» er en kampanje fra Plan Norge, som ønsker å få leseren til å bli Plan-fadder for å støtte dem i arbeidet mot barneekteskap. Annonsebilaget </w:t>
      </w:r>
      <w:proofErr w:type="gramStart"/>
      <w:r w:rsidRPr="009D68B6">
        <w:rPr>
          <w:rFonts w:eastAsia="Times New Roman" w:cs="Open Sans"/>
          <w:lang w:eastAsia="nb-NO"/>
        </w:rPr>
        <w:t>fokuserer</w:t>
      </w:r>
      <w:proofErr w:type="gramEnd"/>
      <w:r w:rsidRPr="009D68B6">
        <w:rPr>
          <w:rFonts w:eastAsia="Times New Roman" w:cs="Open Sans"/>
          <w:lang w:eastAsia="nb-NO"/>
        </w:rPr>
        <w:t xml:space="preserve"> på jenta, som skal symbolisere en barnebrud. Bilaget bruker fargene rosa og hvit, for å symbolisere bryllupet og jenta. Bildene legger vekt på at jenta ser deprimert ut og er i dårlig humør. </w:t>
      </w:r>
    </w:p>
    <w:p w14:paraId="4ADEDC8C" w14:textId="77777777" w:rsidR="009D68B6" w:rsidRPr="009D68B6" w:rsidRDefault="009D68B6" w:rsidP="009D68B6">
      <w:pPr>
        <w:spacing w:line="360" w:lineRule="auto"/>
        <w:rPr>
          <w:rFonts w:cs="Open Sans"/>
        </w:rPr>
      </w:pPr>
      <w:r w:rsidRPr="009D68B6">
        <w:rPr>
          <w:rFonts w:eastAsia="Times New Roman" w:cs="Open Sans"/>
          <w:lang w:eastAsia="nb-NO"/>
        </w:rPr>
        <w:t xml:space="preserve">Plan Norge bruker retorikk, og spesielt logos- og patosappeller for å fremme budskapet sitt. Jeg synes kampanjen er god, og setter </w:t>
      </w:r>
      <w:proofErr w:type="gramStart"/>
      <w:r w:rsidRPr="009D68B6">
        <w:rPr>
          <w:rFonts w:eastAsia="Times New Roman" w:cs="Open Sans"/>
          <w:lang w:eastAsia="nb-NO"/>
        </w:rPr>
        <w:t>fokus</w:t>
      </w:r>
      <w:proofErr w:type="gramEnd"/>
      <w:r w:rsidRPr="009D68B6">
        <w:rPr>
          <w:rFonts w:eastAsia="Times New Roman" w:cs="Open Sans"/>
          <w:lang w:eastAsia="nb-NO"/>
        </w:rPr>
        <w:t xml:space="preserve"> på barneekteskap og alvorligheten rundt dette temaet på en god måte. Jeg synes at Plan Norge burde ha vært flinkere til å fortelle hva de gjør med pengene og hvilken suksess de har hatt med arbeidet fra før. Jeg tror dette ville ha gitt de mer troverdighet hos leseren.</w:t>
      </w:r>
    </w:p>
    <w:p w14:paraId="62BFD527" w14:textId="77777777" w:rsidR="009D68B6" w:rsidRPr="009D68B6" w:rsidRDefault="009D68B6" w:rsidP="009D68B6">
      <w:pPr>
        <w:spacing w:line="360" w:lineRule="auto"/>
        <w:rPr>
          <w:rFonts w:eastAsia="Times New Roman" w:cs="Open Sans"/>
          <w:lang w:eastAsia="nb-NO"/>
        </w:rPr>
      </w:pPr>
    </w:p>
    <w:p w14:paraId="25B74065" w14:textId="77777777" w:rsidR="009D68B6" w:rsidRPr="009D68B6" w:rsidRDefault="009D68B6" w:rsidP="009D68B6">
      <w:pPr>
        <w:rPr>
          <w:rFonts w:cs="Open Sans"/>
        </w:rPr>
      </w:pPr>
    </w:p>
    <w:sectPr w:rsidR="009D68B6" w:rsidRPr="009D68B6" w:rsidSect="003E645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9F70" w14:textId="77777777" w:rsidR="00A92342" w:rsidRDefault="00A92342" w:rsidP="00832D21">
      <w:r>
        <w:separator/>
      </w:r>
    </w:p>
  </w:endnote>
  <w:endnote w:type="continuationSeparator" w:id="0">
    <w:p w14:paraId="7963911C" w14:textId="77777777" w:rsidR="00A92342" w:rsidRDefault="00A92342" w:rsidP="0083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Heavy">
    <w:panose1 w:val="020B0703020203020204"/>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6DC3" w14:textId="77777777" w:rsidR="00A92342" w:rsidRDefault="00A92342" w:rsidP="00832D21">
      <w:r>
        <w:separator/>
      </w:r>
    </w:p>
  </w:footnote>
  <w:footnote w:type="continuationSeparator" w:id="0">
    <w:p w14:paraId="04254960" w14:textId="77777777" w:rsidR="00A92342" w:rsidRDefault="00A92342" w:rsidP="0083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1866" w14:textId="77777777" w:rsidR="00832D21" w:rsidRDefault="001A4CF5">
    <w:pPr>
      <w:pStyle w:val="Header"/>
    </w:pPr>
    <w:r>
      <w:rPr>
        <w:noProof/>
      </w:rPr>
      <w:drawing>
        <wp:inline distT="0" distB="0" distL="0" distR="0" wp14:anchorId="7C080996" wp14:editId="5B64B308">
          <wp:extent cx="5756910" cy="65786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ead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657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05E"/>
    <w:multiLevelType w:val="hybridMultilevel"/>
    <w:tmpl w:val="F166825E"/>
    <w:lvl w:ilvl="0" w:tplc="E80E1DA2">
      <w:start w:val="1"/>
      <w:numFmt w:val="decimal"/>
      <w:lvlText w:val="%1."/>
      <w:lvlJc w:val="left"/>
      <w:pPr>
        <w:ind w:left="786" w:hanging="360"/>
      </w:pPr>
      <w:rPr>
        <w:rFonts w:ascii="Avenir Heavy" w:eastAsia="Times New Roman" w:hAnsi="Avenir Heavy"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730F6"/>
    <w:multiLevelType w:val="hybridMultilevel"/>
    <w:tmpl w:val="342495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205098B"/>
    <w:multiLevelType w:val="multilevel"/>
    <w:tmpl w:val="B31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A246C"/>
    <w:multiLevelType w:val="hybridMultilevel"/>
    <w:tmpl w:val="B5783C54"/>
    <w:lvl w:ilvl="0" w:tplc="D5D0121A">
      <w:start w:val="12"/>
      <w:numFmt w:val="bullet"/>
      <w:lvlText w:val="-"/>
      <w:lvlJc w:val="left"/>
      <w:pPr>
        <w:ind w:left="720" w:hanging="360"/>
      </w:pPr>
      <w:rPr>
        <w:rFonts w:ascii="Avenir Book" w:eastAsiaTheme="minorEastAsia" w:hAnsi="Avenir Boo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060948"/>
    <w:multiLevelType w:val="hybridMultilevel"/>
    <w:tmpl w:val="72A47ED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8F96456"/>
    <w:multiLevelType w:val="multilevel"/>
    <w:tmpl w:val="F1E6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C51E2B"/>
    <w:multiLevelType w:val="hybridMultilevel"/>
    <w:tmpl w:val="14EE61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0A53C94"/>
    <w:multiLevelType w:val="multilevel"/>
    <w:tmpl w:val="66F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D1604"/>
    <w:multiLevelType w:val="hybridMultilevel"/>
    <w:tmpl w:val="807ED4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DD50B53"/>
    <w:multiLevelType w:val="hybridMultilevel"/>
    <w:tmpl w:val="F166825E"/>
    <w:lvl w:ilvl="0" w:tplc="FFFFFFFF">
      <w:start w:val="1"/>
      <w:numFmt w:val="decimal"/>
      <w:lvlText w:val="%1."/>
      <w:lvlJc w:val="left"/>
      <w:pPr>
        <w:ind w:left="786" w:hanging="360"/>
      </w:pPr>
      <w:rPr>
        <w:rFonts w:ascii="Avenir Heavy" w:eastAsia="Times New Roman" w:hAnsi="Avenir Heavy"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191104"/>
    <w:multiLevelType w:val="multilevel"/>
    <w:tmpl w:val="EFB8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A91F10"/>
    <w:multiLevelType w:val="multilevel"/>
    <w:tmpl w:val="DAE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F66CB9"/>
    <w:multiLevelType w:val="multilevel"/>
    <w:tmpl w:val="AE24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65CE8"/>
    <w:multiLevelType w:val="hybridMultilevel"/>
    <w:tmpl w:val="049E6B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5783CF6"/>
    <w:multiLevelType w:val="multilevel"/>
    <w:tmpl w:val="B478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A6822"/>
    <w:multiLevelType w:val="hybridMultilevel"/>
    <w:tmpl w:val="79D43E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580069018">
    <w:abstractNumId w:val="7"/>
  </w:num>
  <w:num w:numId="2" w16cid:durableId="925266712">
    <w:abstractNumId w:val="12"/>
  </w:num>
  <w:num w:numId="3" w16cid:durableId="420951208">
    <w:abstractNumId w:val="4"/>
  </w:num>
  <w:num w:numId="4" w16cid:durableId="1356542131">
    <w:abstractNumId w:val="14"/>
  </w:num>
  <w:num w:numId="5" w16cid:durableId="220136530">
    <w:abstractNumId w:val="5"/>
  </w:num>
  <w:num w:numId="6" w16cid:durableId="865867387">
    <w:abstractNumId w:val="11"/>
  </w:num>
  <w:num w:numId="7" w16cid:durableId="225191636">
    <w:abstractNumId w:val="2"/>
  </w:num>
  <w:num w:numId="8" w16cid:durableId="1410151299">
    <w:abstractNumId w:val="10"/>
  </w:num>
  <w:num w:numId="9" w16cid:durableId="1710950894">
    <w:abstractNumId w:val="13"/>
  </w:num>
  <w:num w:numId="10" w16cid:durableId="636373820">
    <w:abstractNumId w:val="6"/>
  </w:num>
  <w:num w:numId="11" w16cid:durableId="6295185">
    <w:abstractNumId w:val="8"/>
  </w:num>
  <w:num w:numId="12" w16cid:durableId="26371015">
    <w:abstractNumId w:val="1"/>
  </w:num>
  <w:num w:numId="13" w16cid:durableId="79714673">
    <w:abstractNumId w:val="15"/>
  </w:num>
  <w:num w:numId="14" w16cid:durableId="484443945">
    <w:abstractNumId w:val="0"/>
  </w:num>
  <w:num w:numId="15" w16cid:durableId="1847133146">
    <w:abstractNumId w:val="3"/>
  </w:num>
  <w:num w:numId="16" w16cid:durableId="1760062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E7"/>
    <w:rsid w:val="000246E7"/>
    <w:rsid w:val="00066A15"/>
    <w:rsid w:val="00084418"/>
    <w:rsid w:val="000E0EC0"/>
    <w:rsid w:val="000E51DF"/>
    <w:rsid w:val="0011693D"/>
    <w:rsid w:val="001904E0"/>
    <w:rsid w:val="001A4CF5"/>
    <w:rsid w:val="001B17DC"/>
    <w:rsid w:val="001C589D"/>
    <w:rsid w:val="002144B4"/>
    <w:rsid w:val="0021607D"/>
    <w:rsid w:val="0027449F"/>
    <w:rsid w:val="002D572E"/>
    <w:rsid w:val="003730C4"/>
    <w:rsid w:val="003E645A"/>
    <w:rsid w:val="003F4FF5"/>
    <w:rsid w:val="00404295"/>
    <w:rsid w:val="00432F09"/>
    <w:rsid w:val="004505D7"/>
    <w:rsid w:val="00471AEC"/>
    <w:rsid w:val="00472B11"/>
    <w:rsid w:val="004C2C0B"/>
    <w:rsid w:val="0051252B"/>
    <w:rsid w:val="005256B6"/>
    <w:rsid w:val="00550EA4"/>
    <w:rsid w:val="00570DE0"/>
    <w:rsid w:val="005E5189"/>
    <w:rsid w:val="00650960"/>
    <w:rsid w:val="00675924"/>
    <w:rsid w:val="00676B06"/>
    <w:rsid w:val="00722C7F"/>
    <w:rsid w:val="00727C41"/>
    <w:rsid w:val="00746158"/>
    <w:rsid w:val="007810A1"/>
    <w:rsid w:val="00832D21"/>
    <w:rsid w:val="00887F60"/>
    <w:rsid w:val="00895CFA"/>
    <w:rsid w:val="008C0693"/>
    <w:rsid w:val="008C1E64"/>
    <w:rsid w:val="00932F7D"/>
    <w:rsid w:val="00966AF2"/>
    <w:rsid w:val="009800A8"/>
    <w:rsid w:val="00980AE9"/>
    <w:rsid w:val="009C2AD9"/>
    <w:rsid w:val="009D68B6"/>
    <w:rsid w:val="00A00138"/>
    <w:rsid w:val="00A879C2"/>
    <w:rsid w:val="00A92342"/>
    <w:rsid w:val="00AD1234"/>
    <w:rsid w:val="00AD7756"/>
    <w:rsid w:val="00AF422A"/>
    <w:rsid w:val="00B00002"/>
    <w:rsid w:val="00C373E3"/>
    <w:rsid w:val="00C63150"/>
    <w:rsid w:val="00C83007"/>
    <w:rsid w:val="00D01554"/>
    <w:rsid w:val="00D52F17"/>
    <w:rsid w:val="00E74B58"/>
    <w:rsid w:val="00E852FA"/>
    <w:rsid w:val="00E85B94"/>
    <w:rsid w:val="00EA1D75"/>
    <w:rsid w:val="00F1226F"/>
    <w:rsid w:val="00F138F4"/>
    <w:rsid w:val="00FC5E92"/>
    <w:rsid w:val="00FF60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51DA"/>
  <w14:defaultImageDpi w14:val="32767"/>
  <w15:chartTrackingRefBased/>
  <w15:docId w15:val="{A2342B21-83F5-734D-A317-7E0B85D9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572E"/>
    <w:rPr>
      <w:rFonts w:ascii="Open Sans" w:hAnsi="Open Sans"/>
    </w:rPr>
  </w:style>
  <w:style w:type="paragraph" w:styleId="Heading1">
    <w:name w:val="heading 1"/>
    <w:basedOn w:val="Normal"/>
    <w:next w:val="Normal"/>
    <w:link w:val="Heading1Char"/>
    <w:uiPriority w:val="9"/>
    <w:qFormat/>
    <w:rsid w:val="002D572E"/>
    <w:pPr>
      <w:keepNext/>
      <w:keepLines/>
      <w:spacing w:before="240"/>
      <w:outlineLvl w:val="0"/>
    </w:pPr>
    <w:rPr>
      <w:rFonts w:ascii="Open Sans Light" w:eastAsiaTheme="majorEastAsia" w:hAnsi="Open Sans Ligh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572E"/>
    <w:pPr>
      <w:keepNext/>
      <w:keepLines/>
      <w:spacing w:before="40"/>
      <w:outlineLvl w:val="1"/>
    </w:pPr>
    <w:rPr>
      <w:rFonts w:ascii="Open Sans Light" w:eastAsiaTheme="majorEastAsia" w:hAnsi="Open Sans Light"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572E"/>
    <w:pPr>
      <w:keepNext/>
      <w:keepLines/>
      <w:spacing w:before="40"/>
      <w:outlineLvl w:val="2"/>
    </w:pPr>
    <w:rPr>
      <w:rFonts w:ascii="Open Sans Light" w:eastAsiaTheme="majorEastAsia" w:hAnsi="Open Sans Light" w:cstheme="majorBidi"/>
      <w:color w:val="1F3763" w:themeColor="accent1" w:themeShade="7F"/>
    </w:rPr>
  </w:style>
  <w:style w:type="paragraph" w:styleId="Heading4">
    <w:name w:val="heading 4"/>
    <w:basedOn w:val="Normal"/>
    <w:next w:val="Normal"/>
    <w:link w:val="Heading4Char"/>
    <w:uiPriority w:val="9"/>
    <w:unhideWhenUsed/>
    <w:qFormat/>
    <w:rsid w:val="002D572E"/>
    <w:pPr>
      <w:keepNext/>
      <w:keepLines/>
      <w:spacing w:before="40"/>
      <w:outlineLvl w:val="3"/>
    </w:pPr>
    <w:rPr>
      <w:rFonts w:ascii="Open Sans Light" w:eastAsiaTheme="majorEastAsia" w:hAnsi="Open Sans Light" w:cstheme="majorBidi"/>
      <w:iCs/>
      <w:color w:val="2F5496" w:themeColor="accent1" w:themeShade="BF"/>
    </w:rPr>
  </w:style>
  <w:style w:type="paragraph" w:styleId="Heading5">
    <w:name w:val="heading 5"/>
    <w:basedOn w:val="Normal"/>
    <w:next w:val="Normal"/>
    <w:link w:val="Heading5Char"/>
    <w:uiPriority w:val="9"/>
    <w:unhideWhenUsed/>
    <w:qFormat/>
    <w:rsid w:val="002D572E"/>
    <w:pPr>
      <w:keepNext/>
      <w:keepLines/>
      <w:spacing w:before="40"/>
      <w:outlineLvl w:val="4"/>
    </w:pPr>
    <w:rPr>
      <w:rFonts w:ascii="Open Sans Light" w:eastAsiaTheme="majorEastAsia" w:hAnsi="Open Sans Light" w:cstheme="majorBidi"/>
      <w:color w:val="2F5496" w:themeColor="accent1" w:themeShade="BF"/>
    </w:rPr>
  </w:style>
  <w:style w:type="paragraph" w:styleId="Heading6">
    <w:name w:val="heading 6"/>
    <w:basedOn w:val="Normal"/>
    <w:next w:val="Normal"/>
    <w:link w:val="Heading6Char"/>
    <w:uiPriority w:val="9"/>
    <w:unhideWhenUsed/>
    <w:qFormat/>
    <w:rsid w:val="002D572E"/>
    <w:pPr>
      <w:keepNext/>
      <w:keepLines/>
      <w:spacing w:before="40"/>
      <w:outlineLvl w:val="5"/>
    </w:pPr>
    <w:rPr>
      <w:rFonts w:ascii="Open Sans Light" w:eastAsiaTheme="majorEastAsia" w:hAnsi="Open Sans Light" w:cstheme="majorBidi"/>
      <w:color w:val="1F3763" w:themeColor="accent1" w:themeShade="7F"/>
    </w:rPr>
  </w:style>
  <w:style w:type="paragraph" w:styleId="Heading7">
    <w:name w:val="heading 7"/>
    <w:basedOn w:val="Normal"/>
    <w:next w:val="Normal"/>
    <w:link w:val="Heading7Char"/>
    <w:uiPriority w:val="9"/>
    <w:unhideWhenUsed/>
    <w:qFormat/>
    <w:rsid w:val="002D572E"/>
    <w:pPr>
      <w:keepNext/>
      <w:keepLines/>
      <w:spacing w:before="40"/>
      <w:outlineLvl w:val="6"/>
    </w:pPr>
    <w:rPr>
      <w:rFonts w:ascii="Open Sans Light" w:eastAsiaTheme="majorEastAsia" w:hAnsi="Open Sans Light" w:cstheme="majorBidi"/>
      <w:i/>
      <w:iCs/>
      <w:color w:val="1F3763" w:themeColor="accent1" w:themeShade="7F"/>
    </w:rPr>
  </w:style>
  <w:style w:type="paragraph" w:styleId="Heading8">
    <w:name w:val="heading 8"/>
    <w:basedOn w:val="Normal"/>
    <w:next w:val="Normal"/>
    <w:link w:val="Heading8Char"/>
    <w:uiPriority w:val="9"/>
    <w:unhideWhenUsed/>
    <w:qFormat/>
    <w:rsid w:val="002D572E"/>
    <w:pPr>
      <w:keepNext/>
      <w:keepLines/>
      <w:spacing w:before="40"/>
      <w:outlineLvl w:val="7"/>
    </w:pPr>
    <w:rPr>
      <w:rFonts w:ascii="Open Sans Light" w:eastAsiaTheme="majorEastAsia" w:hAnsi="Open Sans Light" w:cstheme="majorBidi"/>
      <w:color w:val="272727" w:themeColor="text1" w:themeTint="D8"/>
      <w:sz w:val="21"/>
      <w:szCs w:val="21"/>
    </w:rPr>
  </w:style>
  <w:style w:type="paragraph" w:styleId="Heading9">
    <w:name w:val="heading 9"/>
    <w:basedOn w:val="Normal"/>
    <w:next w:val="Normal"/>
    <w:link w:val="Heading9Char"/>
    <w:uiPriority w:val="9"/>
    <w:unhideWhenUsed/>
    <w:qFormat/>
    <w:rsid w:val="002D57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EC0"/>
    <w:rPr>
      <w:rFonts w:ascii="Times New Roman" w:hAnsi="Times New Roman" w:cs="Times New Roman"/>
      <w:sz w:val="18"/>
      <w:szCs w:val="18"/>
    </w:rPr>
  </w:style>
  <w:style w:type="paragraph" w:styleId="Header">
    <w:name w:val="header"/>
    <w:basedOn w:val="Normal"/>
    <w:link w:val="HeaderChar"/>
    <w:uiPriority w:val="99"/>
    <w:unhideWhenUsed/>
    <w:rsid w:val="00832D21"/>
    <w:pPr>
      <w:tabs>
        <w:tab w:val="center" w:pos="4536"/>
        <w:tab w:val="right" w:pos="9072"/>
      </w:tabs>
    </w:pPr>
  </w:style>
  <w:style w:type="character" w:customStyle="1" w:styleId="HeaderChar">
    <w:name w:val="Header Char"/>
    <w:basedOn w:val="DefaultParagraphFont"/>
    <w:link w:val="Header"/>
    <w:uiPriority w:val="99"/>
    <w:rsid w:val="00832D21"/>
  </w:style>
  <w:style w:type="paragraph" w:styleId="Footer">
    <w:name w:val="footer"/>
    <w:basedOn w:val="Normal"/>
    <w:link w:val="FooterChar"/>
    <w:uiPriority w:val="99"/>
    <w:unhideWhenUsed/>
    <w:rsid w:val="00832D21"/>
    <w:pPr>
      <w:tabs>
        <w:tab w:val="center" w:pos="4536"/>
        <w:tab w:val="right" w:pos="9072"/>
      </w:tabs>
    </w:pPr>
  </w:style>
  <w:style w:type="character" w:customStyle="1" w:styleId="FooterChar">
    <w:name w:val="Footer Char"/>
    <w:basedOn w:val="DefaultParagraphFont"/>
    <w:link w:val="Footer"/>
    <w:uiPriority w:val="99"/>
    <w:rsid w:val="00832D21"/>
  </w:style>
  <w:style w:type="paragraph" w:styleId="NoSpacing">
    <w:name w:val="No Spacing"/>
    <w:uiPriority w:val="1"/>
    <w:qFormat/>
    <w:rsid w:val="002D572E"/>
    <w:rPr>
      <w:rFonts w:ascii="Open Sans" w:eastAsiaTheme="minorEastAsia" w:hAnsi="Open Sans"/>
      <w:sz w:val="22"/>
      <w:szCs w:val="22"/>
      <w:lang w:val="en-US" w:eastAsia="zh-CN"/>
    </w:rPr>
  </w:style>
  <w:style w:type="character" w:customStyle="1" w:styleId="Heading1Char">
    <w:name w:val="Heading 1 Char"/>
    <w:basedOn w:val="DefaultParagraphFont"/>
    <w:link w:val="Heading1"/>
    <w:uiPriority w:val="9"/>
    <w:rsid w:val="002D572E"/>
    <w:rPr>
      <w:rFonts w:ascii="Open Sans Light" w:eastAsiaTheme="majorEastAsia" w:hAnsi="Open Sans Light" w:cstheme="majorBidi"/>
      <w:color w:val="2F5496" w:themeColor="accent1" w:themeShade="BF"/>
      <w:sz w:val="32"/>
      <w:szCs w:val="32"/>
    </w:rPr>
  </w:style>
  <w:style w:type="character" w:customStyle="1" w:styleId="Heading2Char">
    <w:name w:val="Heading 2 Char"/>
    <w:basedOn w:val="DefaultParagraphFont"/>
    <w:link w:val="Heading2"/>
    <w:uiPriority w:val="9"/>
    <w:rsid w:val="002D572E"/>
    <w:rPr>
      <w:rFonts w:ascii="Open Sans Light" w:eastAsiaTheme="majorEastAsia" w:hAnsi="Open Sans Light" w:cstheme="majorBidi"/>
      <w:color w:val="2F5496" w:themeColor="accent1" w:themeShade="BF"/>
      <w:sz w:val="26"/>
      <w:szCs w:val="26"/>
    </w:rPr>
  </w:style>
  <w:style w:type="character" w:customStyle="1" w:styleId="Heading3Char">
    <w:name w:val="Heading 3 Char"/>
    <w:basedOn w:val="DefaultParagraphFont"/>
    <w:link w:val="Heading3"/>
    <w:uiPriority w:val="9"/>
    <w:rsid w:val="002D572E"/>
    <w:rPr>
      <w:rFonts w:ascii="Open Sans Light" w:eastAsiaTheme="majorEastAsia" w:hAnsi="Open Sans Light" w:cstheme="majorBidi"/>
      <w:color w:val="1F3763" w:themeColor="accent1" w:themeShade="7F"/>
    </w:rPr>
  </w:style>
  <w:style w:type="character" w:customStyle="1" w:styleId="Heading4Char">
    <w:name w:val="Heading 4 Char"/>
    <w:basedOn w:val="DefaultParagraphFont"/>
    <w:link w:val="Heading4"/>
    <w:uiPriority w:val="9"/>
    <w:rsid w:val="002D572E"/>
    <w:rPr>
      <w:rFonts w:ascii="Open Sans Light" w:eastAsiaTheme="majorEastAsia" w:hAnsi="Open Sans Light" w:cstheme="majorBidi"/>
      <w:iCs/>
      <w:color w:val="2F5496" w:themeColor="accent1" w:themeShade="BF"/>
    </w:rPr>
  </w:style>
  <w:style w:type="character" w:customStyle="1" w:styleId="Heading5Char">
    <w:name w:val="Heading 5 Char"/>
    <w:basedOn w:val="DefaultParagraphFont"/>
    <w:link w:val="Heading5"/>
    <w:uiPriority w:val="9"/>
    <w:rsid w:val="002D572E"/>
    <w:rPr>
      <w:rFonts w:ascii="Open Sans Light" w:eastAsiaTheme="majorEastAsia" w:hAnsi="Open Sans Light" w:cstheme="majorBidi"/>
      <w:color w:val="2F5496" w:themeColor="accent1" w:themeShade="BF"/>
    </w:rPr>
  </w:style>
  <w:style w:type="character" w:customStyle="1" w:styleId="Heading6Char">
    <w:name w:val="Heading 6 Char"/>
    <w:basedOn w:val="DefaultParagraphFont"/>
    <w:link w:val="Heading6"/>
    <w:uiPriority w:val="9"/>
    <w:rsid w:val="002D572E"/>
    <w:rPr>
      <w:rFonts w:ascii="Open Sans Light" w:eastAsiaTheme="majorEastAsia" w:hAnsi="Open Sans Light" w:cstheme="majorBidi"/>
      <w:color w:val="1F3763" w:themeColor="accent1" w:themeShade="7F"/>
    </w:rPr>
  </w:style>
  <w:style w:type="character" w:customStyle="1" w:styleId="Heading7Char">
    <w:name w:val="Heading 7 Char"/>
    <w:basedOn w:val="DefaultParagraphFont"/>
    <w:link w:val="Heading7"/>
    <w:uiPriority w:val="9"/>
    <w:rsid w:val="002D572E"/>
    <w:rPr>
      <w:rFonts w:ascii="Open Sans Light" w:eastAsiaTheme="majorEastAsia" w:hAnsi="Open Sans Light" w:cstheme="majorBidi"/>
      <w:i/>
      <w:iCs/>
      <w:color w:val="1F3763" w:themeColor="accent1" w:themeShade="7F"/>
    </w:rPr>
  </w:style>
  <w:style w:type="character" w:customStyle="1" w:styleId="Heading8Char">
    <w:name w:val="Heading 8 Char"/>
    <w:basedOn w:val="DefaultParagraphFont"/>
    <w:link w:val="Heading8"/>
    <w:uiPriority w:val="9"/>
    <w:rsid w:val="002D572E"/>
    <w:rPr>
      <w:rFonts w:ascii="Open Sans Light" w:eastAsiaTheme="majorEastAsia" w:hAnsi="Open Sans Light" w:cstheme="majorBidi"/>
      <w:color w:val="272727" w:themeColor="text1" w:themeTint="D8"/>
      <w:sz w:val="21"/>
      <w:szCs w:val="21"/>
    </w:rPr>
  </w:style>
  <w:style w:type="paragraph" w:styleId="Title">
    <w:name w:val="Title"/>
    <w:basedOn w:val="Normal"/>
    <w:next w:val="Normal"/>
    <w:link w:val="TitleChar"/>
    <w:uiPriority w:val="10"/>
    <w:qFormat/>
    <w:rsid w:val="002D572E"/>
    <w:pPr>
      <w:contextualSpacing/>
    </w:pPr>
    <w:rPr>
      <w:rFonts w:ascii="Open Sans Light" w:eastAsiaTheme="majorEastAsia" w:hAnsi="Open Sans Light" w:cstheme="majorBidi"/>
      <w:spacing w:val="-10"/>
      <w:kern w:val="28"/>
      <w:sz w:val="56"/>
      <w:szCs w:val="56"/>
    </w:rPr>
  </w:style>
  <w:style w:type="character" w:customStyle="1" w:styleId="TitleChar">
    <w:name w:val="Title Char"/>
    <w:basedOn w:val="DefaultParagraphFont"/>
    <w:link w:val="Title"/>
    <w:uiPriority w:val="10"/>
    <w:rsid w:val="002D572E"/>
    <w:rPr>
      <w:rFonts w:ascii="Open Sans Light" w:eastAsiaTheme="majorEastAsia" w:hAnsi="Open Sans Light" w:cstheme="majorBidi"/>
      <w:spacing w:val="-10"/>
      <w:kern w:val="28"/>
      <w:sz w:val="56"/>
      <w:szCs w:val="56"/>
    </w:rPr>
  </w:style>
  <w:style w:type="paragraph" w:styleId="Subtitle">
    <w:name w:val="Subtitle"/>
    <w:basedOn w:val="Normal"/>
    <w:next w:val="Normal"/>
    <w:link w:val="SubtitleChar"/>
    <w:uiPriority w:val="11"/>
    <w:qFormat/>
    <w:rsid w:val="002D57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D572E"/>
    <w:rPr>
      <w:rFonts w:ascii="Open Sans" w:eastAsiaTheme="minorEastAsia" w:hAnsi="Open Sans"/>
      <w:color w:val="5A5A5A" w:themeColor="text1" w:themeTint="A5"/>
      <w:spacing w:val="15"/>
      <w:sz w:val="22"/>
      <w:szCs w:val="22"/>
    </w:rPr>
  </w:style>
  <w:style w:type="character" w:styleId="SubtleEmphasis">
    <w:name w:val="Subtle Emphasis"/>
    <w:basedOn w:val="DefaultParagraphFont"/>
    <w:uiPriority w:val="19"/>
    <w:qFormat/>
    <w:rsid w:val="002D572E"/>
    <w:rPr>
      <w:i/>
      <w:iCs/>
      <w:color w:val="404040" w:themeColor="text1" w:themeTint="BF"/>
    </w:rPr>
  </w:style>
  <w:style w:type="character" w:styleId="Emphasis">
    <w:name w:val="Emphasis"/>
    <w:basedOn w:val="DefaultParagraphFont"/>
    <w:uiPriority w:val="20"/>
    <w:qFormat/>
    <w:rsid w:val="002D572E"/>
    <w:rPr>
      <w:i/>
      <w:iCs/>
    </w:rPr>
  </w:style>
  <w:style w:type="paragraph" w:styleId="ListParagraph">
    <w:name w:val="List Paragraph"/>
    <w:basedOn w:val="Normal"/>
    <w:uiPriority w:val="34"/>
    <w:qFormat/>
    <w:rsid w:val="002D572E"/>
    <w:pPr>
      <w:ind w:left="720"/>
      <w:contextualSpacing/>
    </w:pPr>
  </w:style>
  <w:style w:type="character" w:styleId="BookTitle">
    <w:name w:val="Book Title"/>
    <w:basedOn w:val="DefaultParagraphFont"/>
    <w:uiPriority w:val="33"/>
    <w:qFormat/>
    <w:rsid w:val="002D572E"/>
    <w:rPr>
      <w:b/>
      <w:bCs/>
      <w:i/>
      <w:iCs/>
      <w:spacing w:val="5"/>
    </w:rPr>
  </w:style>
  <w:style w:type="character" w:styleId="IntenseReference">
    <w:name w:val="Intense Reference"/>
    <w:basedOn w:val="DefaultParagraphFont"/>
    <w:uiPriority w:val="32"/>
    <w:qFormat/>
    <w:rsid w:val="002D572E"/>
    <w:rPr>
      <w:b/>
      <w:bCs/>
      <w:smallCaps/>
      <w:color w:val="4472C4" w:themeColor="accent1"/>
      <w:spacing w:val="5"/>
    </w:rPr>
  </w:style>
  <w:style w:type="character" w:styleId="SubtleReference">
    <w:name w:val="Subtle Reference"/>
    <w:basedOn w:val="DefaultParagraphFont"/>
    <w:uiPriority w:val="31"/>
    <w:qFormat/>
    <w:rsid w:val="002D572E"/>
    <w:rPr>
      <w:smallCaps/>
      <w:color w:val="5A5A5A" w:themeColor="text1" w:themeTint="A5"/>
    </w:rPr>
  </w:style>
  <w:style w:type="paragraph" w:styleId="IntenseQuote">
    <w:name w:val="Intense Quote"/>
    <w:basedOn w:val="Normal"/>
    <w:next w:val="Normal"/>
    <w:link w:val="IntenseQuoteChar"/>
    <w:uiPriority w:val="30"/>
    <w:qFormat/>
    <w:rsid w:val="002D572E"/>
    <w:pPr>
      <w:pBdr>
        <w:top w:val="single" w:sz="4" w:space="10" w:color="4472C4" w:themeColor="accent1"/>
        <w:bottom w:val="single" w:sz="4" w:space="10" w:color="4472C4" w:themeColor="accent1"/>
      </w:pBdr>
      <w:spacing w:before="360" w:after="360"/>
      <w:ind w:left="864" w:right="864"/>
      <w:jc w:val="center"/>
    </w:pPr>
    <w:rPr>
      <w:i/>
      <w:iCs/>
      <w:color w:val="ED7D31" w:themeColor="accent2"/>
    </w:rPr>
  </w:style>
  <w:style w:type="character" w:customStyle="1" w:styleId="IntenseQuoteChar">
    <w:name w:val="Intense Quote Char"/>
    <w:basedOn w:val="DefaultParagraphFont"/>
    <w:link w:val="IntenseQuote"/>
    <w:uiPriority w:val="30"/>
    <w:rsid w:val="002D572E"/>
    <w:rPr>
      <w:rFonts w:ascii="Open Sans" w:hAnsi="Open Sans"/>
      <w:i/>
      <w:iCs/>
      <w:color w:val="ED7D31" w:themeColor="accent2"/>
    </w:rPr>
  </w:style>
  <w:style w:type="paragraph" w:styleId="Quote">
    <w:name w:val="Quote"/>
    <w:basedOn w:val="Normal"/>
    <w:next w:val="Normal"/>
    <w:link w:val="QuoteChar"/>
    <w:uiPriority w:val="29"/>
    <w:qFormat/>
    <w:rsid w:val="002D57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D572E"/>
    <w:rPr>
      <w:rFonts w:ascii="Open Sans" w:hAnsi="Open Sans"/>
      <w:i/>
      <w:iCs/>
      <w:color w:val="404040" w:themeColor="text1" w:themeTint="BF"/>
    </w:rPr>
  </w:style>
  <w:style w:type="character" w:styleId="Strong">
    <w:name w:val="Strong"/>
    <w:basedOn w:val="DefaultParagraphFont"/>
    <w:uiPriority w:val="22"/>
    <w:qFormat/>
    <w:rsid w:val="002D572E"/>
    <w:rPr>
      <w:b/>
      <w:bCs/>
    </w:rPr>
  </w:style>
  <w:style w:type="character" w:styleId="IntenseEmphasis">
    <w:name w:val="Intense Emphasis"/>
    <w:basedOn w:val="DefaultParagraphFont"/>
    <w:uiPriority w:val="21"/>
    <w:qFormat/>
    <w:rsid w:val="002D572E"/>
    <w:rPr>
      <w:i/>
      <w:iCs/>
      <w:color w:val="4472C4" w:themeColor="accent1"/>
    </w:rPr>
  </w:style>
  <w:style w:type="character" w:customStyle="1" w:styleId="Heading9Char">
    <w:name w:val="Heading 9 Char"/>
    <w:basedOn w:val="DefaultParagraphFont"/>
    <w:link w:val="Heading9"/>
    <w:uiPriority w:val="9"/>
    <w:rsid w:val="002D572E"/>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5256B6"/>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DefaultParagraphFont"/>
    <w:rsid w:val="004C2C0B"/>
  </w:style>
  <w:style w:type="character" w:customStyle="1" w:styleId="eop">
    <w:name w:val="eop"/>
    <w:basedOn w:val="DefaultParagraphFont"/>
    <w:rsid w:val="004C2C0B"/>
  </w:style>
  <w:style w:type="paragraph" w:customStyle="1" w:styleId="paragraph">
    <w:name w:val="paragraph"/>
    <w:basedOn w:val="Normal"/>
    <w:rsid w:val="004C2C0B"/>
    <w:pPr>
      <w:spacing w:before="100" w:beforeAutospacing="1" w:after="100" w:afterAutospacing="1"/>
    </w:pPr>
    <w:rPr>
      <w:rFonts w:ascii="Times New Roman" w:eastAsia="Times New Roman" w:hAnsi="Times New Roman" w:cs="Times New Roman"/>
      <w:lang w:eastAsia="nb-NO"/>
    </w:rPr>
  </w:style>
  <w:style w:type="table" w:styleId="TableGrid">
    <w:name w:val="Table Grid"/>
    <w:basedOn w:val="TableNormal"/>
    <w:uiPriority w:val="59"/>
    <w:rsid w:val="005E51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971">
      <w:bodyDiv w:val="1"/>
      <w:marLeft w:val="0"/>
      <w:marRight w:val="0"/>
      <w:marTop w:val="0"/>
      <w:marBottom w:val="0"/>
      <w:divBdr>
        <w:top w:val="none" w:sz="0" w:space="0" w:color="auto"/>
        <w:left w:val="none" w:sz="0" w:space="0" w:color="auto"/>
        <w:bottom w:val="none" w:sz="0" w:space="0" w:color="auto"/>
        <w:right w:val="none" w:sz="0" w:space="0" w:color="auto"/>
      </w:divBdr>
    </w:div>
    <w:div w:id="30302869">
      <w:bodyDiv w:val="1"/>
      <w:marLeft w:val="0"/>
      <w:marRight w:val="0"/>
      <w:marTop w:val="0"/>
      <w:marBottom w:val="0"/>
      <w:divBdr>
        <w:top w:val="none" w:sz="0" w:space="0" w:color="auto"/>
        <w:left w:val="none" w:sz="0" w:space="0" w:color="auto"/>
        <w:bottom w:val="none" w:sz="0" w:space="0" w:color="auto"/>
        <w:right w:val="none" w:sz="0" w:space="0" w:color="auto"/>
      </w:divBdr>
    </w:div>
    <w:div w:id="122188491">
      <w:bodyDiv w:val="1"/>
      <w:marLeft w:val="0"/>
      <w:marRight w:val="0"/>
      <w:marTop w:val="0"/>
      <w:marBottom w:val="0"/>
      <w:divBdr>
        <w:top w:val="none" w:sz="0" w:space="0" w:color="auto"/>
        <w:left w:val="none" w:sz="0" w:space="0" w:color="auto"/>
        <w:bottom w:val="none" w:sz="0" w:space="0" w:color="auto"/>
        <w:right w:val="none" w:sz="0" w:space="0" w:color="auto"/>
      </w:divBdr>
      <w:divsChild>
        <w:div w:id="2120447770">
          <w:marLeft w:val="0"/>
          <w:marRight w:val="0"/>
          <w:marTop w:val="0"/>
          <w:marBottom w:val="0"/>
          <w:divBdr>
            <w:top w:val="none" w:sz="0" w:space="0" w:color="auto"/>
            <w:left w:val="none" w:sz="0" w:space="0" w:color="auto"/>
            <w:bottom w:val="none" w:sz="0" w:space="0" w:color="auto"/>
            <w:right w:val="none" w:sz="0" w:space="0" w:color="auto"/>
          </w:divBdr>
        </w:div>
        <w:div w:id="1415278531">
          <w:marLeft w:val="0"/>
          <w:marRight w:val="0"/>
          <w:marTop w:val="0"/>
          <w:marBottom w:val="0"/>
          <w:divBdr>
            <w:top w:val="none" w:sz="0" w:space="0" w:color="auto"/>
            <w:left w:val="none" w:sz="0" w:space="0" w:color="auto"/>
            <w:bottom w:val="none" w:sz="0" w:space="0" w:color="auto"/>
            <w:right w:val="none" w:sz="0" w:space="0" w:color="auto"/>
          </w:divBdr>
        </w:div>
        <w:div w:id="1972787873">
          <w:marLeft w:val="0"/>
          <w:marRight w:val="0"/>
          <w:marTop w:val="0"/>
          <w:marBottom w:val="0"/>
          <w:divBdr>
            <w:top w:val="none" w:sz="0" w:space="0" w:color="auto"/>
            <w:left w:val="none" w:sz="0" w:space="0" w:color="auto"/>
            <w:bottom w:val="none" w:sz="0" w:space="0" w:color="auto"/>
            <w:right w:val="none" w:sz="0" w:space="0" w:color="auto"/>
          </w:divBdr>
          <w:divsChild>
            <w:div w:id="1128543986">
              <w:marLeft w:val="-75"/>
              <w:marRight w:val="0"/>
              <w:marTop w:val="30"/>
              <w:marBottom w:val="30"/>
              <w:divBdr>
                <w:top w:val="none" w:sz="0" w:space="0" w:color="auto"/>
                <w:left w:val="none" w:sz="0" w:space="0" w:color="auto"/>
                <w:bottom w:val="none" w:sz="0" w:space="0" w:color="auto"/>
                <w:right w:val="none" w:sz="0" w:space="0" w:color="auto"/>
              </w:divBdr>
              <w:divsChild>
                <w:div w:id="116488629">
                  <w:marLeft w:val="0"/>
                  <w:marRight w:val="0"/>
                  <w:marTop w:val="0"/>
                  <w:marBottom w:val="0"/>
                  <w:divBdr>
                    <w:top w:val="none" w:sz="0" w:space="0" w:color="auto"/>
                    <w:left w:val="none" w:sz="0" w:space="0" w:color="auto"/>
                    <w:bottom w:val="none" w:sz="0" w:space="0" w:color="auto"/>
                    <w:right w:val="none" w:sz="0" w:space="0" w:color="auto"/>
                  </w:divBdr>
                  <w:divsChild>
                    <w:div w:id="1183327054">
                      <w:marLeft w:val="0"/>
                      <w:marRight w:val="0"/>
                      <w:marTop w:val="0"/>
                      <w:marBottom w:val="0"/>
                      <w:divBdr>
                        <w:top w:val="none" w:sz="0" w:space="0" w:color="auto"/>
                        <w:left w:val="none" w:sz="0" w:space="0" w:color="auto"/>
                        <w:bottom w:val="none" w:sz="0" w:space="0" w:color="auto"/>
                        <w:right w:val="none" w:sz="0" w:space="0" w:color="auto"/>
                      </w:divBdr>
                    </w:div>
                  </w:divsChild>
                </w:div>
                <w:div w:id="1231236615">
                  <w:marLeft w:val="0"/>
                  <w:marRight w:val="0"/>
                  <w:marTop w:val="0"/>
                  <w:marBottom w:val="0"/>
                  <w:divBdr>
                    <w:top w:val="none" w:sz="0" w:space="0" w:color="auto"/>
                    <w:left w:val="none" w:sz="0" w:space="0" w:color="auto"/>
                    <w:bottom w:val="none" w:sz="0" w:space="0" w:color="auto"/>
                    <w:right w:val="none" w:sz="0" w:space="0" w:color="auto"/>
                  </w:divBdr>
                  <w:divsChild>
                    <w:div w:id="1038630264">
                      <w:marLeft w:val="0"/>
                      <w:marRight w:val="0"/>
                      <w:marTop w:val="0"/>
                      <w:marBottom w:val="0"/>
                      <w:divBdr>
                        <w:top w:val="none" w:sz="0" w:space="0" w:color="auto"/>
                        <w:left w:val="none" w:sz="0" w:space="0" w:color="auto"/>
                        <w:bottom w:val="none" w:sz="0" w:space="0" w:color="auto"/>
                        <w:right w:val="none" w:sz="0" w:space="0" w:color="auto"/>
                      </w:divBdr>
                    </w:div>
                  </w:divsChild>
                </w:div>
                <w:div w:id="607155668">
                  <w:marLeft w:val="0"/>
                  <w:marRight w:val="0"/>
                  <w:marTop w:val="0"/>
                  <w:marBottom w:val="0"/>
                  <w:divBdr>
                    <w:top w:val="none" w:sz="0" w:space="0" w:color="auto"/>
                    <w:left w:val="none" w:sz="0" w:space="0" w:color="auto"/>
                    <w:bottom w:val="none" w:sz="0" w:space="0" w:color="auto"/>
                    <w:right w:val="none" w:sz="0" w:space="0" w:color="auto"/>
                  </w:divBdr>
                  <w:divsChild>
                    <w:div w:id="1625232099">
                      <w:marLeft w:val="0"/>
                      <w:marRight w:val="0"/>
                      <w:marTop w:val="0"/>
                      <w:marBottom w:val="0"/>
                      <w:divBdr>
                        <w:top w:val="none" w:sz="0" w:space="0" w:color="auto"/>
                        <w:left w:val="none" w:sz="0" w:space="0" w:color="auto"/>
                        <w:bottom w:val="none" w:sz="0" w:space="0" w:color="auto"/>
                        <w:right w:val="none" w:sz="0" w:space="0" w:color="auto"/>
                      </w:divBdr>
                    </w:div>
                  </w:divsChild>
                </w:div>
                <w:div w:id="2130393889">
                  <w:marLeft w:val="0"/>
                  <w:marRight w:val="0"/>
                  <w:marTop w:val="0"/>
                  <w:marBottom w:val="0"/>
                  <w:divBdr>
                    <w:top w:val="none" w:sz="0" w:space="0" w:color="auto"/>
                    <w:left w:val="none" w:sz="0" w:space="0" w:color="auto"/>
                    <w:bottom w:val="none" w:sz="0" w:space="0" w:color="auto"/>
                    <w:right w:val="none" w:sz="0" w:space="0" w:color="auto"/>
                  </w:divBdr>
                  <w:divsChild>
                    <w:div w:id="1651211963">
                      <w:marLeft w:val="0"/>
                      <w:marRight w:val="0"/>
                      <w:marTop w:val="0"/>
                      <w:marBottom w:val="0"/>
                      <w:divBdr>
                        <w:top w:val="none" w:sz="0" w:space="0" w:color="auto"/>
                        <w:left w:val="none" w:sz="0" w:space="0" w:color="auto"/>
                        <w:bottom w:val="none" w:sz="0" w:space="0" w:color="auto"/>
                        <w:right w:val="none" w:sz="0" w:space="0" w:color="auto"/>
                      </w:divBdr>
                    </w:div>
                    <w:div w:id="708842407">
                      <w:marLeft w:val="0"/>
                      <w:marRight w:val="0"/>
                      <w:marTop w:val="0"/>
                      <w:marBottom w:val="0"/>
                      <w:divBdr>
                        <w:top w:val="none" w:sz="0" w:space="0" w:color="auto"/>
                        <w:left w:val="none" w:sz="0" w:space="0" w:color="auto"/>
                        <w:bottom w:val="none" w:sz="0" w:space="0" w:color="auto"/>
                        <w:right w:val="none" w:sz="0" w:space="0" w:color="auto"/>
                      </w:divBdr>
                    </w:div>
                  </w:divsChild>
                </w:div>
                <w:div w:id="1609043529">
                  <w:marLeft w:val="0"/>
                  <w:marRight w:val="0"/>
                  <w:marTop w:val="0"/>
                  <w:marBottom w:val="0"/>
                  <w:divBdr>
                    <w:top w:val="none" w:sz="0" w:space="0" w:color="auto"/>
                    <w:left w:val="none" w:sz="0" w:space="0" w:color="auto"/>
                    <w:bottom w:val="none" w:sz="0" w:space="0" w:color="auto"/>
                    <w:right w:val="none" w:sz="0" w:space="0" w:color="auto"/>
                  </w:divBdr>
                  <w:divsChild>
                    <w:div w:id="113407734">
                      <w:marLeft w:val="0"/>
                      <w:marRight w:val="0"/>
                      <w:marTop w:val="0"/>
                      <w:marBottom w:val="0"/>
                      <w:divBdr>
                        <w:top w:val="none" w:sz="0" w:space="0" w:color="auto"/>
                        <w:left w:val="none" w:sz="0" w:space="0" w:color="auto"/>
                        <w:bottom w:val="none" w:sz="0" w:space="0" w:color="auto"/>
                        <w:right w:val="none" w:sz="0" w:space="0" w:color="auto"/>
                      </w:divBdr>
                    </w:div>
                  </w:divsChild>
                </w:div>
                <w:div w:id="388726123">
                  <w:marLeft w:val="0"/>
                  <w:marRight w:val="0"/>
                  <w:marTop w:val="0"/>
                  <w:marBottom w:val="0"/>
                  <w:divBdr>
                    <w:top w:val="none" w:sz="0" w:space="0" w:color="auto"/>
                    <w:left w:val="none" w:sz="0" w:space="0" w:color="auto"/>
                    <w:bottom w:val="none" w:sz="0" w:space="0" w:color="auto"/>
                    <w:right w:val="none" w:sz="0" w:space="0" w:color="auto"/>
                  </w:divBdr>
                  <w:divsChild>
                    <w:div w:id="526530147">
                      <w:marLeft w:val="0"/>
                      <w:marRight w:val="0"/>
                      <w:marTop w:val="0"/>
                      <w:marBottom w:val="0"/>
                      <w:divBdr>
                        <w:top w:val="none" w:sz="0" w:space="0" w:color="auto"/>
                        <w:left w:val="none" w:sz="0" w:space="0" w:color="auto"/>
                        <w:bottom w:val="none" w:sz="0" w:space="0" w:color="auto"/>
                        <w:right w:val="none" w:sz="0" w:space="0" w:color="auto"/>
                      </w:divBdr>
                    </w:div>
                  </w:divsChild>
                </w:div>
                <w:div w:id="1438520869">
                  <w:marLeft w:val="0"/>
                  <w:marRight w:val="0"/>
                  <w:marTop w:val="0"/>
                  <w:marBottom w:val="0"/>
                  <w:divBdr>
                    <w:top w:val="none" w:sz="0" w:space="0" w:color="auto"/>
                    <w:left w:val="none" w:sz="0" w:space="0" w:color="auto"/>
                    <w:bottom w:val="none" w:sz="0" w:space="0" w:color="auto"/>
                    <w:right w:val="none" w:sz="0" w:space="0" w:color="auto"/>
                  </w:divBdr>
                  <w:divsChild>
                    <w:div w:id="285816544">
                      <w:marLeft w:val="0"/>
                      <w:marRight w:val="0"/>
                      <w:marTop w:val="0"/>
                      <w:marBottom w:val="0"/>
                      <w:divBdr>
                        <w:top w:val="none" w:sz="0" w:space="0" w:color="auto"/>
                        <w:left w:val="none" w:sz="0" w:space="0" w:color="auto"/>
                        <w:bottom w:val="none" w:sz="0" w:space="0" w:color="auto"/>
                        <w:right w:val="none" w:sz="0" w:space="0" w:color="auto"/>
                      </w:divBdr>
                    </w:div>
                  </w:divsChild>
                </w:div>
                <w:div w:id="1712072798">
                  <w:marLeft w:val="0"/>
                  <w:marRight w:val="0"/>
                  <w:marTop w:val="0"/>
                  <w:marBottom w:val="0"/>
                  <w:divBdr>
                    <w:top w:val="none" w:sz="0" w:space="0" w:color="auto"/>
                    <w:left w:val="none" w:sz="0" w:space="0" w:color="auto"/>
                    <w:bottom w:val="none" w:sz="0" w:space="0" w:color="auto"/>
                    <w:right w:val="none" w:sz="0" w:space="0" w:color="auto"/>
                  </w:divBdr>
                  <w:divsChild>
                    <w:div w:id="636179114">
                      <w:marLeft w:val="0"/>
                      <w:marRight w:val="0"/>
                      <w:marTop w:val="0"/>
                      <w:marBottom w:val="0"/>
                      <w:divBdr>
                        <w:top w:val="none" w:sz="0" w:space="0" w:color="auto"/>
                        <w:left w:val="none" w:sz="0" w:space="0" w:color="auto"/>
                        <w:bottom w:val="none" w:sz="0" w:space="0" w:color="auto"/>
                        <w:right w:val="none" w:sz="0" w:space="0" w:color="auto"/>
                      </w:divBdr>
                    </w:div>
                  </w:divsChild>
                </w:div>
                <w:div w:id="1510870440">
                  <w:marLeft w:val="0"/>
                  <w:marRight w:val="0"/>
                  <w:marTop w:val="0"/>
                  <w:marBottom w:val="0"/>
                  <w:divBdr>
                    <w:top w:val="none" w:sz="0" w:space="0" w:color="auto"/>
                    <w:left w:val="none" w:sz="0" w:space="0" w:color="auto"/>
                    <w:bottom w:val="none" w:sz="0" w:space="0" w:color="auto"/>
                    <w:right w:val="none" w:sz="0" w:space="0" w:color="auto"/>
                  </w:divBdr>
                  <w:divsChild>
                    <w:div w:id="992442105">
                      <w:marLeft w:val="0"/>
                      <w:marRight w:val="0"/>
                      <w:marTop w:val="0"/>
                      <w:marBottom w:val="0"/>
                      <w:divBdr>
                        <w:top w:val="none" w:sz="0" w:space="0" w:color="auto"/>
                        <w:left w:val="none" w:sz="0" w:space="0" w:color="auto"/>
                        <w:bottom w:val="none" w:sz="0" w:space="0" w:color="auto"/>
                        <w:right w:val="none" w:sz="0" w:space="0" w:color="auto"/>
                      </w:divBdr>
                    </w:div>
                  </w:divsChild>
                </w:div>
                <w:div w:id="410928095">
                  <w:marLeft w:val="0"/>
                  <w:marRight w:val="0"/>
                  <w:marTop w:val="0"/>
                  <w:marBottom w:val="0"/>
                  <w:divBdr>
                    <w:top w:val="none" w:sz="0" w:space="0" w:color="auto"/>
                    <w:left w:val="none" w:sz="0" w:space="0" w:color="auto"/>
                    <w:bottom w:val="none" w:sz="0" w:space="0" w:color="auto"/>
                    <w:right w:val="none" w:sz="0" w:space="0" w:color="auto"/>
                  </w:divBdr>
                  <w:divsChild>
                    <w:div w:id="30349196">
                      <w:marLeft w:val="0"/>
                      <w:marRight w:val="0"/>
                      <w:marTop w:val="0"/>
                      <w:marBottom w:val="0"/>
                      <w:divBdr>
                        <w:top w:val="none" w:sz="0" w:space="0" w:color="auto"/>
                        <w:left w:val="none" w:sz="0" w:space="0" w:color="auto"/>
                        <w:bottom w:val="none" w:sz="0" w:space="0" w:color="auto"/>
                        <w:right w:val="none" w:sz="0" w:space="0" w:color="auto"/>
                      </w:divBdr>
                    </w:div>
                  </w:divsChild>
                </w:div>
                <w:div w:id="1160585732">
                  <w:marLeft w:val="0"/>
                  <w:marRight w:val="0"/>
                  <w:marTop w:val="0"/>
                  <w:marBottom w:val="0"/>
                  <w:divBdr>
                    <w:top w:val="none" w:sz="0" w:space="0" w:color="auto"/>
                    <w:left w:val="none" w:sz="0" w:space="0" w:color="auto"/>
                    <w:bottom w:val="none" w:sz="0" w:space="0" w:color="auto"/>
                    <w:right w:val="none" w:sz="0" w:space="0" w:color="auto"/>
                  </w:divBdr>
                  <w:divsChild>
                    <w:div w:id="1451631206">
                      <w:marLeft w:val="0"/>
                      <w:marRight w:val="0"/>
                      <w:marTop w:val="0"/>
                      <w:marBottom w:val="0"/>
                      <w:divBdr>
                        <w:top w:val="none" w:sz="0" w:space="0" w:color="auto"/>
                        <w:left w:val="none" w:sz="0" w:space="0" w:color="auto"/>
                        <w:bottom w:val="none" w:sz="0" w:space="0" w:color="auto"/>
                        <w:right w:val="none" w:sz="0" w:space="0" w:color="auto"/>
                      </w:divBdr>
                    </w:div>
                  </w:divsChild>
                </w:div>
                <w:div w:id="499852997">
                  <w:marLeft w:val="0"/>
                  <w:marRight w:val="0"/>
                  <w:marTop w:val="0"/>
                  <w:marBottom w:val="0"/>
                  <w:divBdr>
                    <w:top w:val="none" w:sz="0" w:space="0" w:color="auto"/>
                    <w:left w:val="none" w:sz="0" w:space="0" w:color="auto"/>
                    <w:bottom w:val="none" w:sz="0" w:space="0" w:color="auto"/>
                    <w:right w:val="none" w:sz="0" w:space="0" w:color="auto"/>
                  </w:divBdr>
                  <w:divsChild>
                    <w:div w:id="2026591048">
                      <w:marLeft w:val="0"/>
                      <w:marRight w:val="0"/>
                      <w:marTop w:val="0"/>
                      <w:marBottom w:val="0"/>
                      <w:divBdr>
                        <w:top w:val="none" w:sz="0" w:space="0" w:color="auto"/>
                        <w:left w:val="none" w:sz="0" w:space="0" w:color="auto"/>
                        <w:bottom w:val="none" w:sz="0" w:space="0" w:color="auto"/>
                        <w:right w:val="none" w:sz="0" w:space="0" w:color="auto"/>
                      </w:divBdr>
                    </w:div>
                  </w:divsChild>
                </w:div>
                <w:div w:id="1887522581">
                  <w:marLeft w:val="0"/>
                  <w:marRight w:val="0"/>
                  <w:marTop w:val="0"/>
                  <w:marBottom w:val="0"/>
                  <w:divBdr>
                    <w:top w:val="none" w:sz="0" w:space="0" w:color="auto"/>
                    <w:left w:val="none" w:sz="0" w:space="0" w:color="auto"/>
                    <w:bottom w:val="none" w:sz="0" w:space="0" w:color="auto"/>
                    <w:right w:val="none" w:sz="0" w:space="0" w:color="auto"/>
                  </w:divBdr>
                  <w:divsChild>
                    <w:div w:id="1790395988">
                      <w:marLeft w:val="0"/>
                      <w:marRight w:val="0"/>
                      <w:marTop w:val="0"/>
                      <w:marBottom w:val="0"/>
                      <w:divBdr>
                        <w:top w:val="none" w:sz="0" w:space="0" w:color="auto"/>
                        <w:left w:val="none" w:sz="0" w:space="0" w:color="auto"/>
                        <w:bottom w:val="none" w:sz="0" w:space="0" w:color="auto"/>
                        <w:right w:val="none" w:sz="0" w:space="0" w:color="auto"/>
                      </w:divBdr>
                    </w:div>
                  </w:divsChild>
                </w:div>
                <w:div w:id="1010791558">
                  <w:marLeft w:val="0"/>
                  <w:marRight w:val="0"/>
                  <w:marTop w:val="0"/>
                  <w:marBottom w:val="0"/>
                  <w:divBdr>
                    <w:top w:val="none" w:sz="0" w:space="0" w:color="auto"/>
                    <w:left w:val="none" w:sz="0" w:space="0" w:color="auto"/>
                    <w:bottom w:val="none" w:sz="0" w:space="0" w:color="auto"/>
                    <w:right w:val="none" w:sz="0" w:space="0" w:color="auto"/>
                  </w:divBdr>
                  <w:divsChild>
                    <w:div w:id="74790851">
                      <w:marLeft w:val="0"/>
                      <w:marRight w:val="0"/>
                      <w:marTop w:val="0"/>
                      <w:marBottom w:val="0"/>
                      <w:divBdr>
                        <w:top w:val="none" w:sz="0" w:space="0" w:color="auto"/>
                        <w:left w:val="none" w:sz="0" w:space="0" w:color="auto"/>
                        <w:bottom w:val="none" w:sz="0" w:space="0" w:color="auto"/>
                        <w:right w:val="none" w:sz="0" w:space="0" w:color="auto"/>
                      </w:divBdr>
                    </w:div>
                  </w:divsChild>
                </w:div>
                <w:div w:id="1049257667">
                  <w:marLeft w:val="0"/>
                  <w:marRight w:val="0"/>
                  <w:marTop w:val="0"/>
                  <w:marBottom w:val="0"/>
                  <w:divBdr>
                    <w:top w:val="none" w:sz="0" w:space="0" w:color="auto"/>
                    <w:left w:val="none" w:sz="0" w:space="0" w:color="auto"/>
                    <w:bottom w:val="none" w:sz="0" w:space="0" w:color="auto"/>
                    <w:right w:val="none" w:sz="0" w:space="0" w:color="auto"/>
                  </w:divBdr>
                  <w:divsChild>
                    <w:div w:id="1888909709">
                      <w:marLeft w:val="0"/>
                      <w:marRight w:val="0"/>
                      <w:marTop w:val="0"/>
                      <w:marBottom w:val="0"/>
                      <w:divBdr>
                        <w:top w:val="none" w:sz="0" w:space="0" w:color="auto"/>
                        <w:left w:val="none" w:sz="0" w:space="0" w:color="auto"/>
                        <w:bottom w:val="none" w:sz="0" w:space="0" w:color="auto"/>
                        <w:right w:val="none" w:sz="0" w:space="0" w:color="auto"/>
                      </w:divBdr>
                    </w:div>
                  </w:divsChild>
                </w:div>
                <w:div w:id="1560240158">
                  <w:marLeft w:val="0"/>
                  <w:marRight w:val="0"/>
                  <w:marTop w:val="0"/>
                  <w:marBottom w:val="0"/>
                  <w:divBdr>
                    <w:top w:val="none" w:sz="0" w:space="0" w:color="auto"/>
                    <w:left w:val="none" w:sz="0" w:space="0" w:color="auto"/>
                    <w:bottom w:val="none" w:sz="0" w:space="0" w:color="auto"/>
                    <w:right w:val="none" w:sz="0" w:space="0" w:color="auto"/>
                  </w:divBdr>
                  <w:divsChild>
                    <w:div w:id="1688822840">
                      <w:marLeft w:val="0"/>
                      <w:marRight w:val="0"/>
                      <w:marTop w:val="0"/>
                      <w:marBottom w:val="0"/>
                      <w:divBdr>
                        <w:top w:val="none" w:sz="0" w:space="0" w:color="auto"/>
                        <w:left w:val="none" w:sz="0" w:space="0" w:color="auto"/>
                        <w:bottom w:val="none" w:sz="0" w:space="0" w:color="auto"/>
                        <w:right w:val="none" w:sz="0" w:space="0" w:color="auto"/>
                      </w:divBdr>
                    </w:div>
                  </w:divsChild>
                </w:div>
                <w:div w:id="739404110">
                  <w:marLeft w:val="0"/>
                  <w:marRight w:val="0"/>
                  <w:marTop w:val="0"/>
                  <w:marBottom w:val="0"/>
                  <w:divBdr>
                    <w:top w:val="none" w:sz="0" w:space="0" w:color="auto"/>
                    <w:left w:val="none" w:sz="0" w:space="0" w:color="auto"/>
                    <w:bottom w:val="none" w:sz="0" w:space="0" w:color="auto"/>
                    <w:right w:val="none" w:sz="0" w:space="0" w:color="auto"/>
                  </w:divBdr>
                  <w:divsChild>
                    <w:div w:id="243612063">
                      <w:marLeft w:val="0"/>
                      <w:marRight w:val="0"/>
                      <w:marTop w:val="0"/>
                      <w:marBottom w:val="0"/>
                      <w:divBdr>
                        <w:top w:val="none" w:sz="0" w:space="0" w:color="auto"/>
                        <w:left w:val="none" w:sz="0" w:space="0" w:color="auto"/>
                        <w:bottom w:val="none" w:sz="0" w:space="0" w:color="auto"/>
                        <w:right w:val="none" w:sz="0" w:space="0" w:color="auto"/>
                      </w:divBdr>
                    </w:div>
                  </w:divsChild>
                </w:div>
                <w:div w:id="999770411">
                  <w:marLeft w:val="0"/>
                  <w:marRight w:val="0"/>
                  <w:marTop w:val="0"/>
                  <w:marBottom w:val="0"/>
                  <w:divBdr>
                    <w:top w:val="none" w:sz="0" w:space="0" w:color="auto"/>
                    <w:left w:val="none" w:sz="0" w:space="0" w:color="auto"/>
                    <w:bottom w:val="none" w:sz="0" w:space="0" w:color="auto"/>
                    <w:right w:val="none" w:sz="0" w:space="0" w:color="auto"/>
                  </w:divBdr>
                  <w:divsChild>
                    <w:div w:id="1922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0321">
          <w:marLeft w:val="0"/>
          <w:marRight w:val="0"/>
          <w:marTop w:val="0"/>
          <w:marBottom w:val="0"/>
          <w:divBdr>
            <w:top w:val="none" w:sz="0" w:space="0" w:color="auto"/>
            <w:left w:val="none" w:sz="0" w:space="0" w:color="auto"/>
            <w:bottom w:val="none" w:sz="0" w:space="0" w:color="auto"/>
            <w:right w:val="none" w:sz="0" w:space="0" w:color="auto"/>
          </w:divBdr>
        </w:div>
        <w:div w:id="716050977">
          <w:marLeft w:val="0"/>
          <w:marRight w:val="0"/>
          <w:marTop w:val="0"/>
          <w:marBottom w:val="0"/>
          <w:divBdr>
            <w:top w:val="none" w:sz="0" w:space="0" w:color="auto"/>
            <w:left w:val="none" w:sz="0" w:space="0" w:color="auto"/>
            <w:bottom w:val="none" w:sz="0" w:space="0" w:color="auto"/>
            <w:right w:val="none" w:sz="0" w:space="0" w:color="auto"/>
          </w:divBdr>
        </w:div>
      </w:divsChild>
    </w:div>
    <w:div w:id="135336780">
      <w:bodyDiv w:val="1"/>
      <w:marLeft w:val="0"/>
      <w:marRight w:val="0"/>
      <w:marTop w:val="0"/>
      <w:marBottom w:val="0"/>
      <w:divBdr>
        <w:top w:val="none" w:sz="0" w:space="0" w:color="auto"/>
        <w:left w:val="none" w:sz="0" w:space="0" w:color="auto"/>
        <w:bottom w:val="none" w:sz="0" w:space="0" w:color="auto"/>
        <w:right w:val="none" w:sz="0" w:space="0" w:color="auto"/>
      </w:divBdr>
      <w:divsChild>
        <w:div w:id="714888076">
          <w:marLeft w:val="0"/>
          <w:marRight w:val="0"/>
          <w:marTop w:val="0"/>
          <w:marBottom w:val="0"/>
          <w:divBdr>
            <w:top w:val="none" w:sz="0" w:space="0" w:color="auto"/>
            <w:left w:val="none" w:sz="0" w:space="0" w:color="auto"/>
            <w:bottom w:val="none" w:sz="0" w:space="0" w:color="auto"/>
            <w:right w:val="none" w:sz="0" w:space="0" w:color="auto"/>
          </w:divBdr>
          <w:divsChild>
            <w:div w:id="2137068139">
              <w:marLeft w:val="0"/>
              <w:marRight w:val="0"/>
              <w:marTop w:val="0"/>
              <w:marBottom w:val="0"/>
              <w:divBdr>
                <w:top w:val="none" w:sz="0" w:space="0" w:color="auto"/>
                <w:left w:val="none" w:sz="0" w:space="0" w:color="auto"/>
                <w:bottom w:val="none" w:sz="0" w:space="0" w:color="auto"/>
                <w:right w:val="none" w:sz="0" w:space="0" w:color="auto"/>
              </w:divBdr>
              <w:divsChild>
                <w:div w:id="1507357761">
                  <w:marLeft w:val="0"/>
                  <w:marRight w:val="0"/>
                  <w:marTop w:val="0"/>
                  <w:marBottom w:val="0"/>
                  <w:divBdr>
                    <w:top w:val="none" w:sz="0" w:space="0" w:color="auto"/>
                    <w:left w:val="none" w:sz="0" w:space="0" w:color="auto"/>
                    <w:bottom w:val="none" w:sz="0" w:space="0" w:color="auto"/>
                    <w:right w:val="none" w:sz="0" w:space="0" w:color="auto"/>
                  </w:divBdr>
                  <w:divsChild>
                    <w:div w:id="460417344">
                      <w:marLeft w:val="0"/>
                      <w:marRight w:val="0"/>
                      <w:marTop w:val="0"/>
                      <w:marBottom w:val="0"/>
                      <w:divBdr>
                        <w:top w:val="none" w:sz="0" w:space="0" w:color="auto"/>
                        <w:left w:val="none" w:sz="0" w:space="0" w:color="auto"/>
                        <w:bottom w:val="none" w:sz="0" w:space="0" w:color="auto"/>
                        <w:right w:val="none" w:sz="0" w:space="0" w:color="auto"/>
                      </w:divBdr>
                    </w:div>
                  </w:divsChild>
                </w:div>
                <w:div w:id="49962027">
                  <w:marLeft w:val="0"/>
                  <w:marRight w:val="0"/>
                  <w:marTop w:val="0"/>
                  <w:marBottom w:val="0"/>
                  <w:divBdr>
                    <w:top w:val="none" w:sz="0" w:space="0" w:color="auto"/>
                    <w:left w:val="none" w:sz="0" w:space="0" w:color="auto"/>
                    <w:bottom w:val="none" w:sz="0" w:space="0" w:color="auto"/>
                    <w:right w:val="none" w:sz="0" w:space="0" w:color="auto"/>
                  </w:divBdr>
                  <w:divsChild>
                    <w:div w:id="1816949571">
                      <w:marLeft w:val="0"/>
                      <w:marRight w:val="0"/>
                      <w:marTop w:val="0"/>
                      <w:marBottom w:val="0"/>
                      <w:divBdr>
                        <w:top w:val="none" w:sz="0" w:space="0" w:color="auto"/>
                        <w:left w:val="none" w:sz="0" w:space="0" w:color="auto"/>
                        <w:bottom w:val="none" w:sz="0" w:space="0" w:color="auto"/>
                        <w:right w:val="none" w:sz="0" w:space="0" w:color="auto"/>
                      </w:divBdr>
                      <w:divsChild>
                        <w:div w:id="3733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8238">
          <w:marLeft w:val="0"/>
          <w:marRight w:val="0"/>
          <w:marTop w:val="0"/>
          <w:marBottom w:val="0"/>
          <w:divBdr>
            <w:top w:val="none" w:sz="0" w:space="0" w:color="auto"/>
            <w:left w:val="none" w:sz="0" w:space="0" w:color="auto"/>
            <w:bottom w:val="none" w:sz="0" w:space="0" w:color="auto"/>
            <w:right w:val="none" w:sz="0" w:space="0" w:color="auto"/>
          </w:divBdr>
          <w:divsChild>
            <w:div w:id="1001087012">
              <w:marLeft w:val="0"/>
              <w:marRight w:val="0"/>
              <w:marTop w:val="0"/>
              <w:marBottom w:val="0"/>
              <w:divBdr>
                <w:top w:val="none" w:sz="0" w:space="0" w:color="auto"/>
                <w:left w:val="none" w:sz="0" w:space="0" w:color="auto"/>
                <w:bottom w:val="none" w:sz="0" w:space="0" w:color="auto"/>
                <w:right w:val="none" w:sz="0" w:space="0" w:color="auto"/>
              </w:divBdr>
              <w:divsChild>
                <w:div w:id="1186558468">
                  <w:marLeft w:val="0"/>
                  <w:marRight w:val="0"/>
                  <w:marTop w:val="0"/>
                  <w:marBottom w:val="0"/>
                  <w:divBdr>
                    <w:top w:val="none" w:sz="0" w:space="0" w:color="auto"/>
                    <w:left w:val="none" w:sz="0" w:space="0" w:color="auto"/>
                    <w:bottom w:val="none" w:sz="0" w:space="0" w:color="auto"/>
                    <w:right w:val="none" w:sz="0" w:space="0" w:color="auto"/>
                  </w:divBdr>
                  <w:divsChild>
                    <w:div w:id="11988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509">
          <w:marLeft w:val="0"/>
          <w:marRight w:val="0"/>
          <w:marTop w:val="0"/>
          <w:marBottom w:val="0"/>
          <w:divBdr>
            <w:top w:val="none" w:sz="0" w:space="0" w:color="auto"/>
            <w:left w:val="none" w:sz="0" w:space="0" w:color="auto"/>
            <w:bottom w:val="none" w:sz="0" w:space="0" w:color="auto"/>
            <w:right w:val="none" w:sz="0" w:space="0" w:color="auto"/>
          </w:divBdr>
          <w:divsChild>
            <w:div w:id="874149052">
              <w:marLeft w:val="0"/>
              <w:marRight w:val="0"/>
              <w:marTop w:val="0"/>
              <w:marBottom w:val="0"/>
              <w:divBdr>
                <w:top w:val="none" w:sz="0" w:space="0" w:color="auto"/>
                <w:left w:val="none" w:sz="0" w:space="0" w:color="auto"/>
                <w:bottom w:val="none" w:sz="0" w:space="0" w:color="auto"/>
                <w:right w:val="none" w:sz="0" w:space="0" w:color="auto"/>
              </w:divBdr>
              <w:divsChild>
                <w:div w:id="1877039675">
                  <w:marLeft w:val="0"/>
                  <w:marRight w:val="0"/>
                  <w:marTop w:val="0"/>
                  <w:marBottom w:val="0"/>
                  <w:divBdr>
                    <w:top w:val="none" w:sz="0" w:space="0" w:color="auto"/>
                    <w:left w:val="none" w:sz="0" w:space="0" w:color="auto"/>
                    <w:bottom w:val="none" w:sz="0" w:space="0" w:color="auto"/>
                    <w:right w:val="none" w:sz="0" w:space="0" w:color="auto"/>
                  </w:divBdr>
                  <w:divsChild>
                    <w:div w:id="7272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717">
          <w:marLeft w:val="0"/>
          <w:marRight w:val="0"/>
          <w:marTop w:val="0"/>
          <w:marBottom w:val="0"/>
          <w:divBdr>
            <w:top w:val="none" w:sz="0" w:space="0" w:color="auto"/>
            <w:left w:val="none" w:sz="0" w:space="0" w:color="auto"/>
            <w:bottom w:val="none" w:sz="0" w:space="0" w:color="auto"/>
            <w:right w:val="none" w:sz="0" w:space="0" w:color="auto"/>
          </w:divBdr>
          <w:divsChild>
            <w:div w:id="374700790">
              <w:marLeft w:val="0"/>
              <w:marRight w:val="0"/>
              <w:marTop w:val="0"/>
              <w:marBottom w:val="0"/>
              <w:divBdr>
                <w:top w:val="none" w:sz="0" w:space="0" w:color="auto"/>
                <w:left w:val="none" w:sz="0" w:space="0" w:color="auto"/>
                <w:bottom w:val="none" w:sz="0" w:space="0" w:color="auto"/>
                <w:right w:val="none" w:sz="0" w:space="0" w:color="auto"/>
              </w:divBdr>
              <w:divsChild>
                <w:div w:id="1604992161">
                  <w:marLeft w:val="0"/>
                  <w:marRight w:val="0"/>
                  <w:marTop w:val="0"/>
                  <w:marBottom w:val="0"/>
                  <w:divBdr>
                    <w:top w:val="none" w:sz="0" w:space="0" w:color="auto"/>
                    <w:left w:val="none" w:sz="0" w:space="0" w:color="auto"/>
                    <w:bottom w:val="none" w:sz="0" w:space="0" w:color="auto"/>
                    <w:right w:val="none" w:sz="0" w:space="0" w:color="auto"/>
                  </w:divBdr>
                  <w:divsChild>
                    <w:div w:id="946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811">
          <w:marLeft w:val="0"/>
          <w:marRight w:val="0"/>
          <w:marTop w:val="0"/>
          <w:marBottom w:val="0"/>
          <w:divBdr>
            <w:top w:val="none" w:sz="0" w:space="0" w:color="auto"/>
            <w:left w:val="none" w:sz="0" w:space="0" w:color="auto"/>
            <w:bottom w:val="none" w:sz="0" w:space="0" w:color="auto"/>
            <w:right w:val="none" w:sz="0" w:space="0" w:color="auto"/>
          </w:divBdr>
          <w:divsChild>
            <w:div w:id="809978303">
              <w:marLeft w:val="0"/>
              <w:marRight w:val="0"/>
              <w:marTop w:val="0"/>
              <w:marBottom w:val="0"/>
              <w:divBdr>
                <w:top w:val="none" w:sz="0" w:space="0" w:color="auto"/>
                <w:left w:val="none" w:sz="0" w:space="0" w:color="auto"/>
                <w:bottom w:val="none" w:sz="0" w:space="0" w:color="auto"/>
                <w:right w:val="none" w:sz="0" w:space="0" w:color="auto"/>
              </w:divBdr>
              <w:divsChild>
                <w:div w:id="976109370">
                  <w:marLeft w:val="0"/>
                  <w:marRight w:val="0"/>
                  <w:marTop w:val="0"/>
                  <w:marBottom w:val="0"/>
                  <w:divBdr>
                    <w:top w:val="none" w:sz="0" w:space="0" w:color="auto"/>
                    <w:left w:val="none" w:sz="0" w:space="0" w:color="auto"/>
                    <w:bottom w:val="none" w:sz="0" w:space="0" w:color="auto"/>
                    <w:right w:val="none" w:sz="0" w:space="0" w:color="auto"/>
                  </w:divBdr>
                  <w:divsChild>
                    <w:div w:id="10234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90192">
          <w:marLeft w:val="0"/>
          <w:marRight w:val="0"/>
          <w:marTop w:val="0"/>
          <w:marBottom w:val="0"/>
          <w:divBdr>
            <w:top w:val="none" w:sz="0" w:space="0" w:color="auto"/>
            <w:left w:val="none" w:sz="0" w:space="0" w:color="auto"/>
            <w:bottom w:val="none" w:sz="0" w:space="0" w:color="auto"/>
            <w:right w:val="none" w:sz="0" w:space="0" w:color="auto"/>
          </w:divBdr>
          <w:divsChild>
            <w:div w:id="238906389">
              <w:marLeft w:val="0"/>
              <w:marRight w:val="0"/>
              <w:marTop w:val="0"/>
              <w:marBottom w:val="0"/>
              <w:divBdr>
                <w:top w:val="none" w:sz="0" w:space="0" w:color="auto"/>
                <w:left w:val="none" w:sz="0" w:space="0" w:color="auto"/>
                <w:bottom w:val="none" w:sz="0" w:space="0" w:color="auto"/>
                <w:right w:val="none" w:sz="0" w:space="0" w:color="auto"/>
              </w:divBdr>
              <w:divsChild>
                <w:div w:id="35661620">
                  <w:marLeft w:val="0"/>
                  <w:marRight w:val="0"/>
                  <w:marTop w:val="0"/>
                  <w:marBottom w:val="0"/>
                  <w:divBdr>
                    <w:top w:val="none" w:sz="0" w:space="0" w:color="auto"/>
                    <w:left w:val="none" w:sz="0" w:space="0" w:color="auto"/>
                    <w:bottom w:val="none" w:sz="0" w:space="0" w:color="auto"/>
                    <w:right w:val="none" w:sz="0" w:space="0" w:color="auto"/>
                  </w:divBdr>
                  <w:divsChild>
                    <w:div w:id="9128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7008">
      <w:bodyDiv w:val="1"/>
      <w:marLeft w:val="0"/>
      <w:marRight w:val="0"/>
      <w:marTop w:val="0"/>
      <w:marBottom w:val="0"/>
      <w:divBdr>
        <w:top w:val="none" w:sz="0" w:space="0" w:color="auto"/>
        <w:left w:val="none" w:sz="0" w:space="0" w:color="auto"/>
        <w:bottom w:val="none" w:sz="0" w:space="0" w:color="auto"/>
        <w:right w:val="none" w:sz="0" w:space="0" w:color="auto"/>
      </w:divBdr>
    </w:div>
    <w:div w:id="1222056181">
      <w:bodyDiv w:val="1"/>
      <w:marLeft w:val="0"/>
      <w:marRight w:val="0"/>
      <w:marTop w:val="0"/>
      <w:marBottom w:val="0"/>
      <w:divBdr>
        <w:top w:val="none" w:sz="0" w:space="0" w:color="auto"/>
        <w:left w:val="none" w:sz="0" w:space="0" w:color="auto"/>
        <w:bottom w:val="none" w:sz="0" w:space="0" w:color="auto"/>
        <w:right w:val="none" w:sz="0" w:space="0" w:color="auto"/>
      </w:divBdr>
    </w:div>
    <w:div w:id="1305237176">
      <w:bodyDiv w:val="1"/>
      <w:marLeft w:val="0"/>
      <w:marRight w:val="0"/>
      <w:marTop w:val="0"/>
      <w:marBottom w:val="0"/>
      <w:divBdr>
        <w:top w:val="none" w:sz="0" w:space="0" w:color="auto"/>
        <w:left w:val="none" w:sz="0" w:space="0" w:color="auto"/>
        <w:bottom w:val="none" w:sz="0" w:space="0" w:color="auto"/>
        <w:right w:val="none" w:sz="0" w:space="0" w:color="auto"/>
      </w:divBdr>
    </w:div>
    <w:div w:id="18216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2731-DD8D-5545-8EE6-2DD51A37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1705</Words>
  <Characters>9722</Characters>
  <Application>Microsoft Office Word</Application>
  <DocSecurity>0</DocSecurity>
  <Lines>81</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Krogstad Kamstrup</dc:creator>
  <cp:keywords/>
  <dc:description/>
  <cp:lastModifiedBy>Esben Krogstad Kamstrup</cp:lastModifiedBy>
  <cp:revision>2</cp:revision>
  <cp:lastPrinted>2024-03-07T10:38:00Z</cp:lastPrinted>
  <dcterms:created xsi:type="dcterms:W3CDTF">2025-01-17T13:06:00Z</dcterms:created>
  <dcterms:modified xsi:type="dcterms:W3CDTF">2025-01-17T13:06:00Z</dcterms:modified>
</cp:coreProperties>
</file>